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AD2C8" w14:textId="4FF84E44" w:rsidR="003559B4" w:rsidRDefault="003559B4" w:rsidP="003559B4">
      <w:pPr>
        <w:rPr>
          <w:rFonts w:asciiTheme="minorEastAsia" w:hAnsiTheme="minorEastAsia"/>
        </w:rPr>
      </w:pPr>
      <w:r>
        <w:rPr>
          <w:rFonts w:asciiTheme="minorEastAsia" w:hAnsiTheme="minorEastAsia" w:hint="eastAsia"/>
        </w:rPr>
        <w:t>様式第１０（第１</w:t>
      </w:r>
      <w:r w:rsidR="00832A4C">
        <w:rPr>
          <w:rFonts w:asciiTheme="minorEastAsia" w:hAnsiTheme="minorEastAsia" w:hint="eastAsia"/>
        </w:rPr>
        <w:t>２</w:t>
      </w:r>
      <w:r>
        <w:rPr>
          <w:rFonts w:asciiTheme="minorEastAsia" w:hAnsiTheme="minorEastAsia" w:hint="eastAsia"/>
        </w:rPr>
        <w:t>条第２項関係）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5"/>
      </w:tblGrid>
      <w:tr w:rsidR="003559B4" w14:paraId="37546E1C" w14:textId="77777777" w:rsidTr="00AA2826">
        <w:trPr>
          <w:trHeight w:val="73"/>
          <w:jc w:val="center"/>
        </w:trPr>
        <w:tc>
          <w:tcPr>
            <w:tcW w:w="8975" w:type="dxa"/>
          </w:tcPr>
          <w:p w14:paraId="77D51F6B" w14:textId="77777777" w:rsidR="003559B4" w:rsidRDefault="003559B4">
            <w:pPr>
              <w:snapToGrid w:val="0"/>
              <w:rPr>
                <w:rFonts w:asciiTheme="minorEastAsia" w:hAnsiTheme="minorEastAsia"/>
              </w:rPr>
            </w:pPr>
          </w:p>
          <w:p w14:paraId="462337C5" w14:textId="77777777" w:rsidR="003559B4" w:rsidRDefault="003559B4">
            <w:pPr>
              <w:snapToGrid w:val="0"/>
              <w:jc w:val="center"/>
              <w:rPr>
                <w:rFonts w:asciiTheme="minorEastAsia" w:hAnsiTheme="minorEastAsia"/>
              </w:rPr>
            </w:pPr>
            <w:r>
              <w:rPr>
                <w:rFonts w:asciiTheme="minorEastAsia" w:hAnsiTheme="minorEastAsia" w:hint="eastAsia"/>
              </w:rPr>
              <w:t>土石の堆積に関する工事の定期報告書</w:t>
            </w:r>
          </w:p>
          <w:p w14:paraId="501F499F" w14:textId="77777777" w:rsidR="003559B4" w:rsidRDefault="003559B4">
            <w:pPr>
              <w:snapToGrid w:val="0"/>
              <w:jc w:val="right"/>
              <w:rPr>
                <w:rFonts w:asciiTheme="minorEastAsia" w:hAnsiTheme="minorEastAsia"/>
              </w:rPr>
            </w:pPr>
            <w:r>
              <w:rPr>
                <w:rFonts w:asciiTheme="minorEastAsia" w:hAnsiTheme="minorEastAsia" w:hint="eastAsia"/>
              </w:rPr>
              <w:t xml:space="preserve">年　　月　　日  </w:t>
            </w:r>
          </w:p>
          <w:p w14:paraId="5B58366C" w14:textId="77777777" w:rsidR="003559B4" w:rsidRDefault="003559B4">
            <w:pPr>
              <w:snapToGrid w:val="0"/>
              <w:rPr>
                <w:rFonts w:asciiTheme="minorEastAsia" w:hAnsiTheme="minorEastAsia"/>
              </w:rPr>
            </w:pPr>
            <w:r>
              <w:rPr>
                <w:rFonts w:asciiTheme="minorEastAsia" w:hAnsiTheme="minorEastAsia" w:hint="eastAsia"/>
              </w:rPr>
              <w:t>（宛先）東大阪市長</w:t>
            </w:r>
          </w:p>
          <w:p w14:paraId="622CA905" w14:textId="77777777" w:rsidR="003559B4" w:rsidRDefault="003559B4">
            <w:pPr>
              <w:snapToGrid w:val="0"/>
              <w:rPr>
                <w:rFonts w:asciiTheme="minorEastAsia" w:hAnsiTheme="minorEastAsia"/>
              </w:rPr>
            </w:pPr>
          </w:p>
          <w:p w14:paraId="665D1236" w14:textId="77777777" w:rsidR="003559B4" w:rsidRDefault="003559B4">
            <w:pPr>
              <w:snapToGrid w:val="0"/>
              <w:ind w:firstLineChars="1800" w:firstLine="4320"/>
              <w:rPr>
                <w:rFonts w:asciiTheme="minorEastAsia" w:hAnsiTheme="minorEastAsia"/>
              </w:rPr>
            </w:pPr>
            <w:r>
              <w:rPr>
                <w:rFonts w:asciiTheme="minorEastAsia" w:hAnsiTheme="minorEastAsia" w:hint="eastAsia"/>
              </w:rPr>
              <w:t xml:space="preserve">住所　　　　　　　　　　　　　</w:t>
            </w:r>
          </w:p>
          <w:p w14:paraId="1B9082F4" w14:textId="77777777" w:rsidR="003559B4" w:rsidRDefault="003559B4">
            <w:pPr>
              <w:snapToGrid w:val="0"/>
              <w:ind w:firstLineChars="1800" w:firstLine="4320"/>
              <w:rPr>
                <w:rFonts w:asciiTheme="minorEastAsia" w:hAnsiTheme="minorEastAsia"/>
              </w:rPr>
            </w:pPr>
            <w:r>
              <w:rPr>
                <w:rFonts w:asciiTheme="minorEastAsia" w:hAnsiTheme="minorEastAsia" w:hint="eastAsia"/>
              </w:rPr>
              <w:t xml:space="preserve">氏名　　　　　　　　　　　　　</w:t>
            </w:r>
          </w:p>
          <w:p w14:paraId="11FC7C3F" w14:textId="77777777" w:rsidR="003559B4" w:rsidRDefault="001026CF">
            <w:pPr>
              <w:snapToGrid w:val="0"/>
              <w:ind w:leftChars="1843" w:left="4425" w:hanging="2"/>
              <w:rPr>
                <w:rFonts w:asciiTheme="minorEastAsia" w:hAnsiTheme="minorEastAsia"/>
              </w:rPr>
            </w:pPr>
            <w:r>
              <w:pict w14:anchorId="59FA80DF">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12" type="#_x0000_t185" style="position:absolute;left:0;text-align:left;margin-left:240pt;margin-top:97.55pt;width:222pt;height:24.2pt;z-index:251681792" o:allowincell="f" adj="2008" strokeweight=".5pt"/>
              </w:pict>
            </w:r>
            <w:r w:rsidR="003559B4">
              <w:rPr>
                <w:rFonts w:asciiTheme="minorEastAsia" w:hAnsiTheme="minorEastAsia" w:hint="eastAsia"/>
              </w:rPr>
              <w:t>法人の場合は、その名称、主たる事務所の所在地、名称及び代表者の氏名</w:t>
            </w:r>
          </w:p>
          <w:p w14:paraId="1E3739CE" w14:textId="77777777" w:rsidR="003559B4" w:rsidRDefault="003559B4">
            <w:pPr>
              <w:snapToGrid w:val="0"/>
              <w:rPr>
                <w:rFonts w:asciiTheme="minorEastAsia" w:hAnsiTheme="minorEastAsia"/>
                <w:u w:val="single"/>
              </w:rPr>
            </w:pPr>
            <w:r>
              <w:rPr>
                <w:rFonts w:asciiTheme="minorEastAsia" w:hAnsiTheme="minorEastAsia" w:hint="eastAsia"/>
              </w:rPr>
              <w:t xml:space="preserve">　</w:t>
            </w:r>
          </w:p>
          <w:p w14:paraId="47B16129" w14:textId="7700D379" w:rsidR="003559B4" w:rsidRDefault="003559B4">
            <w:pPr>
              <w:snapToGrid w:val="0"/>
              <w:ind w:firstLineChars="100" w:firstLine="240"/>
              <w:rPr>
                <w:rFonts w:asciiTheme="minorEastAsia" w:hAnsiTheme="minorEastAsia"/>
              </w:rPr>
            </w:pPr>
            <w:r>
              <w:rPr>
                <w:rFonts w:asciiTheme="minorEastAsia" w:hAnsiTheme="minorEastAsia" w:hint="eastAsia"/>
              </w:rPr>
              <w:t>宅地造成及び特定盛土等規制法第</w:t>
            </w:r>
            <w:r w:rsidR="00CD1196">
              <w:rPr>
                <w:rFonts w:asciiTheme="minorEastAsia" w:hAnsiTheme="minorEastAsia" w:hint="eastAsia"/>
              </w:rPr>
              <w:t>１９</w:t>
            </w:r>
            <w:r>
              <w:rPr>
                <w:rFonts w:asciiTheme="minorEastAsia" w:hAnsiTheme="minorEastAsia" w:hint="eastAsia"/>
              </w:rPr>
              <w:t>条第</w:t>
            </w:r>
            <w:r w:rsidR="00CD1196">
              <w:rPr>
                <w:rFonts w:asciiTheme="minorEastAsia" w:hAnsiTheme="minorEastAsia" w:hint="eastAsia"/>
              </w:rPr>
              <w:t>１</w:t>
            </w:r>
            <w:r>
              <w:rPr>
                <w:rFonts w:asciiTheme="minorEastAsia" w:hAnsiTheme="minorEastAsia" w:hint="eastAsia"/>
              </w:rPr>
              <w:t>項の規定により、土石の堆積に関する工事の</w:t>
            </w:r>
            <w:r w:rsidR="000B3C2B">
              <w:rPr>
                <w:rFonts w:asciiTheme="minorEastAsia" w:hAnsiTheme="minorEastAsia" w:hint="eastAsia"/>
              </w:rPr>
              <w:t>実施状況</w:t>
            </w:r>
            <w:r>
              <w:rPr>
                <w:rFonts w:asciiTheme="minorEastAsia" w:hAnsiTheme="minorEastAsia" w:hint="eastAsia"/>
              </w:rPr>
              <w:t>について次のとおり届け出ます。</w:t>
            </w:r>
          </w:p>
          <w:p w14:paraId="7AE94D1D" w14:textId="77777777" w:rsidR="003559B4" w:rsidRDefault="003559B4">
            <w:pPr>
              <w:snapToGrid w:val="0"/>
              <w:rPr>
                <w:rFonts w:asciiTheme="minorEastAsia" w:hAnsiTheme="minorEastAsia"/>
              </w:rPr>
            </w:pP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1"/>
              <w:gridCol w:w="1524"/>
              <w:gridCol w:w="1525"/>
              <w:gridCol w:w="1525"/>
              <w:gridCol w:w="1527"/>
            </w:tblGrid>
            <w:tr w:rsidR="003559B4" w14:paraId="7C88B50D" w14:textId="77777777" w:rsidTr="00AA2826">
              <w:trPr>
                <w:trHeight w:val="785"/>
                <w:jc w:val="center"/>
              </w:trPr>
              <w:tc>
                <w:tcPr>
                  <w:tcW w:w="2651" w:type="dxa"/>
                  <w:tcBorders>
                    <w:top w:val="single" w:sz="4" w:space="0" w:color="auto"/>
                    <w:left w:val="single" w:sz="4" w:space="0" w:color="auto"/>
                    <w:bottom w:val="single" w:sz="4" w:space="0" w:color="auto"/>
                    <w:right w:val="single" w:sz="4" w:space="0" w:color="auto"/>
                  </w:tcBorders>
                  <w:vAlign w:val="center"/>
                  <w:hideMark/>
                </w:tcPr>
                <w:p w14:paraId="63404EF7" w14:textId="77777777" w:rsidR="003559B4" w:rsidRDefault="003559B4">
                  <w:pPr>
                    <w:snapToGrid w:val="0"/>
                    <w:rPr>
                      <w:rFonts w:asciiTheme="minorEastAsia" w:hAnsiTheme="minorEastAsia"/>
                    </w:rPr>
                  </w:pPr>
                  <w:r>
                    <w:rPr>
                      <w:rFonts w:asciiTheme="minorEastAsia" w:hAnsiTheme="minorEastAsia" w:hint="eastAsia"/>
                    </w:rPr>
                    <w:t xml:space="preserve">1 </w:t>
                  </w:r>
                  <w:r w:rsidRPr="003559B4">
                    <w:rPr>
                      <w:rFonts w:asciiTheme="minorEastAsia" w:hAnsiTheme="minorEastAsia" w:hint="eastAsia"/>
                      <w:spacing w:val="3"/>
                      <w:fitText w:val="1920" w:id="-1019934204"/>
                    </w:rPr>
                    <w:t>工事主住所及び氏</w:t>
                  </w:r>
                  <w:r w:rsidRPr="003559B4">
                    <w:rPr>
                      <w:rFonts w:asciiTheme="minorEastAsia" w:hAnsiTheme="minorEastAsia" w:hint="eastAsia"/>
                      <w:spacing w:val="-8"/>
                      <w:fitText w:val="1920" w:id="-1019934204"/>
                    </w:rPr>
                    <w:t>名</w:t>
                  </w:r>
                </w:p>
              </w:tc>
              <w:tc>
                <w:tcPr>
                  <w:tcW w:w="6101" w:type="dxa"/>
                  <w:gridSpan w:val="4"/>
                  <w:tcBorders>
                    <w:top w:val="single" w:sz="4" w:space="0" w:color="auto"/>
                    <w:left w:val="single" w:sz="4" w:space="0" w:color="auto"/>
                    <w:bottom w:val="single" w:sz="4" w:space="0" w:color="auto"/>
                    <w:right w:val="single" w:sz="4" w:space="0" w:color="auto"/>
                  </w:tcBorders>
                  <w:vAlign w:val="center"/>
                </w:tcPr>
                <w:p w14:paraId="35223645" w14:textId="77777777" w:rsidR="003559B4" w:rsidRDefault="003559B4">
                  <w:pPr>
                    <w:snapToGrid w:val="0"/>
                    <w:rPr>
                      <w:rFonts w:asciiTheme="minorEastAsia" w:hAnsiTheme="minorEastAsia"/>
                    </w:rPr>
                  </w:pPr>
                </w:p>
              </w:tc>
            </w:tr>
            <w:tr w:rsidR="003559B4" w14:paraId="1DE1500D" w14:textId="77777777" w:rsidTr="00AA2826">
              <w:trPr>
                <w:trHeight w:val="785"/>
                <w:jc w:val="center"/>
              </w:trPr>
              <w:tc>
                <w:tcPr>
                  <w:tcW w:w="2651" w:type="dxa"/>
                  <w:tcBorders>
                    <w:top w:val="single" w:sz="4" w:space="0" w:color="auto"/>
                    <w:left w:val="single" w:sz="4" w:space="0" w:color="auto"/>
                    <w:bottom w:val="single" w:sz="4" w:space="0" w:color="auto"/>
                    <w:right w:val="single" w:sz="4" w:space="0" w:color="auto"/>
                  </w:tcBorders>
                  <w:vAlign w:val="center"/>
                  <w:hideMark/>
                </w:tcPr>
                <w:p w14:paraId="2396B893" w14:textId="77777777" w:rsidR="003559B4" w:rsidRDefault="003559B4">
                  <w:pPr>
                    <w:snapToGrid w:val="0"/>
                    <w:ind w:left="120" w:hangingChars="50" w:hanging="120"/>
                    <w:rPr>
                      <w:rFonts w:asciiTheme="minorEastAsia" w:hAnsiTheme="minorEastAsia"/>
                    </w:rPr>
                  </w:pPr>
                  <w:r>
                    <w:rPr>
                      <w:rFonts w:asciiTheme="minorEastAsia" w:hAnsiTheme="minorEastAsia" w:hint="eastAsia"/>
                    </w:rPr>
                    <w:t>2 工事が施行される土地の所在地</w:t>
                  </w:r>
                </w:p>
              </w:tc>
              <w:tc>
                <w:tcPr>
                  <w:tcW w:w="6101" w:type="dxa"/>
                  <w:gridSpan w:val="4"/>
                  <w:tcBorders>
                    <w:top w:val="single" w:sz="4" w:space="0" w:color="auto"/>
                    <w:left w:val="single" w:sz="4" w:space="0" w:color="auto"/>
                    <w:bottom w:val="single" w:sz="4" w:space="0" w:color="auto"/>
                    <w:right w:val="single" w:sz="4" w:space="0" w:color="auto"/>
                  </w:tcBorders>
                  <w:vAlign w:val="center"/>
                </w:tcPr>
                <w:p w14:paraId="683394D3" w14:textId="77777777" w:rsidR="003559B4" w:rsidRDefault="003559B4">
                  <w:pPr>
                    <w:snapToGrid w:val="0"/>
                    <w:rPr>
                      <w:rFonts w:asciiTheme="minorEastAsia" w:hAnsiTheme="minorEastAsia"/>
                    </w:rPr>
                  </w:pPr>
                </w:p>
              </w:tc>
            </w:tr>
            <w:tr w:rsidR="003559B4" w14:paraId="037D9EFD" w14:textId="77777777" w:rsidTr="00AA2826">
              <w:trPr>
                <w:trHeight w:val="785"/>
                <w:jc w:val="center"/>
              </w:trPr>
              <w:tc>
                <w:tcPr>
                  <w:tcW w:w="2651" w:type="dxa"/>
                  <w:tcBorders>
                    <w:top w:val="single" w:sz="4" w:space="0" w:color="auto"/>
                    <w:left w:val="single" w:sz="4" w:space="0" w:color="auto"/>
                    <w:bottom w:val="single" w:sz="4" w:space="0" w:color="auto"/>
                    <w:right w:val="single" w:sz="4" w:space="0" w:color="auto"/>
                  </w:tcBorders>
                  <w:vAlign w:val="center"/>
                  <w:hideMark/>
                </w:tcPr>
                <w:p w14:paraId="67C8BDB0" w14:textId="77777777" w:rsidR="003559B4" w:rsidRDefault="003559B4">
                  <w:pPr>
                    <w:snapToGrid w:val="0"/>
                    <w:ind w:left="120" w:hangingChars="50" w:hanging="120"/>
                    <w:rPr>
                      <w:rFonts w:asciiTheme="minorEastAsia" w:hAnsiTheme="minorEastAsia"/>
                    </w:rPr>
                  </w:pPr>
                  <w:r>
                    <w:rPr>
                      <w:rFonts w:asciiTheme="minorEastAsia" w:hAnsiTheme="minorEastAsia" w:hint="eastAsia"/>
                    </w:rPr>
                    <w:t>3 工事の許可年月日及び許可番号</w:t>
                  </w:r>
                </w:p>
              </w:tc>
              <w:tc>
                <w:tcPr>
                  <w:tcW w:w="6101" w:type="dxa"/>
                  <w:gridSpan w:val="4"/>
                  <w:tcBorders>
                    <w:top w:val="single" w:sz="4" w:space="0" w:color="auto"/>
                    <w:left w:val="single" w:sz="4" w:space="0" w:color="auto"/>
                    <w:bottom w:val="single" w:sz="4" w:space="0" w:color="auto"/>
                    <w:right w:val="single" w:sz="4" w:space="0" w:color="auto"/>
                  </w:tcBorders>
                  <w:vAlign w:val="center"/>
                  <w:hideMark/>
                </w:tcPr>
                <w:p w14:paraId="1B220745" w14:textId="54A5F268" w:rsidR="003559B4" w:rsidRDefault="003559B4" w:rsidP="00AA2826">
                  <w:pPr>
                    <w:snapToGrid w:val="0"/>
                    <w:jc w:val="center"/>
                    <w:rPr>
                      <w:rFonts w:asciiTheme="minorEastAsia" w:hAnsiTheme="minorEastAsia"/>
                    </w:rPr>
                  </w:pPr>
                  <w:r>
                    <w:rPr>
                      <w:rFonts w:asciiTheme="minorEastAsia" w:hAnsiTheme="minorEastAsia" w:hint="eastAsia"/>
                    </w:rPr>
                    <w:t xml:space="preserve">年　月　日 　</w:t>
                  </w:r>
                  <w:r w:rsidR="009F2A20">
                    <w:rPr>
                      <w:rFonts w:asciiTheme="minorEastAsia" w:hAnsiTheme="minorEastAsia" w:hint="eastAsia"/>
                    </w:rPr>
                    <w:t>東大阪建指開</w:t>
                  </w:r>
                  <w:r>
                    <w:rPr>
                      <w:rFonts w:asciiTheme="minorEastAsia" w:hAnsiTheme="minorEastAsia" w:hint="eastAsia"/>
                    </w:rPr>
                    <w:t>第　　　号</w:t>
                  </w:r>
                </w:p>
              </w:tc>
            </w:tr>
            <w:tr w:rsidR="003559B4" w14:paraId="16052649" w14:textId="77777777" w:rsidTr="00AA2826">
              <w:trPr>
                <w:trHeight w:val="475"/>
                <w:jc w:val="center"/>
              </w:trPr>
              <w:tc>
                <w:tcPr>
                  <w:tcW w:w="2651" w:type="dxa"/>
                  <w:vMerge w:val="restart"/>
                  <w:tcBorders>
                    <w:top w:val="single" w:sz="4" w:space="0" w:color="auto"/>
                    <w:left w:val="single" w:sz="4" w:space="0" w:color="auto"/>
                    <w:bottom w:val="single" w:sz="4" w:space="0" w:color="auto"/>
                    <w:right w:val="single" w:sz="4" w:space="0" w:color="auto"/>
                  </w:tcBorders>
                  <w:vAlign w:val="center"/>
                  <w:hideMark/>
                </w:tcPr>
                <w:p w14:paraId="0548F6E0" w14:textId="77777777" w:rsidR="003559B4" w:rsidRDefault="003559B4">
                  <w:pPr>
                    <w:snapToGrid w:val="0"/>
                    <w:rPr>
                      <w:rFonts w:asciiTheme="minorEastAsia" w:hAnsiTheme="minorEastAsia"/>
                    </w:rPr>
                  </w:pPr>
                  <w:r>
                    <w:rPr>
                      <w:rFonts w:asciiTheme="minorEastAsia" w:hAnsiTheme="minorEastAsia" w:hint="eastAsia"/>
                    </w:rPr>
                    <w:t>4 報告年月日</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B33B43C" w14:textId="77777777" w:rsidR="003559B4" w:rsidRDefault="003559B4">
                  <w:pPr>
                    <w:snapToGrid w:val="0"/>
                    <w:jc w:val="center"/>
                    <w:rPr>
                      <w:rFonts w:asciiTheme="minorEastAsia" w:hAnsiTheme="minorEastAsia"/>
                    </w:rPr>
                  </w:pPr>
                  <w:r>
                    <w:rPr>
                      <w:rFonts w:asciiTheme="minorEastAsia" w:hAnsiTheme="minorEastAsia" w:hint="eastAsia"/>
                    </w:rPr>
                    <w:t>第1回目</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99638DD" w14:textId="77777777" w:rsidR="003559B4" w:rsidRDefault="003559B4">
                  <w:pPr>
                    <w:snapToGrid w:val="0"/>
                    <w:jc w:val="center"/>
                    <w:rPr>
                      <w:rFonts w:asciiTheme="minorEastAsia" w:hAnsiTheme="minorEastAsia"/>
                    </w:rPr>
                  </w:pPr>
                  <w:r>
                    <w:rPr>
                      <w:rFonts w:asciiTheme="minorEastAsia" w:hAnsiTheme="minorEastAsia" w:hint="eastAsia"/>
                    </w:rPr>
                    <w:t>第2回目</w:t>
                  </w:r>
                </w:p>
              </w:tc>
              <w:tc>
                <w:tcPr>
                  <w:tcW w:w="1525" w:type="dxa"/>
                  <w:tcBorders>
                    <w:top w:val="single" w:sz="4" w:space="0" w:color="auto"/>
                    <w:left w:val="single" w:sz="4" w:space="0" w:color="auto"/>
                    <w:bottom w:val="single" w:sz="4" w:space="0" w:color="auto"/>
                    <w:right w:val="single" w:sz="4" w:space="0" w:color="auto"/>
                  </w:tcBorders>
                  <w:vAlign w:val="center"/>
                  <w:hideMark/>
                </w:tcPr>
                <w:p w14:paraId="431052AC" w14:textId="77777777" w:rsidR="003559B4" w:rsidRDefault="003559B4">
                  <w:pPr>
                    <w:snapToGrid w:val="0"/>
                    <w:jc w:val="center"/>
                    <w:rPr>
                      <w:rFonts w:asciiTheme="minorEastAsia" w:hAnsiTheme="minorEastAsia"/>
                    </w:rPr>
                  </w:pPr>
                  <w:r>
                    <w:rPr>
                      <w:rFonts w:asciiTheme="minorEastAsia" w:hAnsiTheme="minorEastAsia" w:hint="eastAsia"/>
                    </w:rPr>
                    <w:t>第3回目</w:t>
                  </w:r>
                </w:p>
              </w:tc>
              <w:tc>
                <w:tcPr>
                  <w:tcW w:w="1526" w:type="dxa"/>
                  <w:tcBorders>
                    <w:top w:val="single" w:sz="4" w:space="0" w:color="auto"/>
                    <w:left w:val="single" w:sz="4" w:space="0" w:color="auto"/>
                    <w:bottom w:val="single" w:sz="4" w:space="0" w:color="auto"/>
                    <w:right w:val="single" w:sz="4" w:space="0" w:color="auto"/>
                  </w:tcBorders>
                  <w:vAlign w:val="center"/>
                  <w:hideMark/>
                </w:tcPr>
                <w:p w14:paraId="644068E6" w14:textId="77777777" w:rsidR="003559B4" w:rsidRDefault="003559B4">
                  <w:pPr>
                    <w:snapToGrid w:val="0"/>
                    <w:jc w:val="center"/>
                    <w:rPr>
                      <w:rFonts w:asciiTheme="minorEastAsia" w:hAnsiTheme="minorEastAsia"/>
                    </w:rPr>
                  </w:pPr>
                  <w:r>
                    <w:rPr>
                      <w:rFonts w:asciiTheme="minorEastAsia" w:hAnsiTheme="minorEastAsia" w:hint="eastAsia"/>
                    </w:rPr>
                    <w:t>第4回目</w:t>
                  </w:r>
                </w:p>
              </w:tc>
            </w:tr>
            <w:tr w:rsidR="003559B4" w14:paraId="565EADD3" w14:textId="77777777" w:rsidTr="00AA2826">
              <w:trPr>
                <w:trHeight w:val="785"/>
                <w:jc w:val="center"/>
              </w:trPr>
              <w:tc>
                <w:tcPr>
                  <w:tcW w:w="2651" w:type="dxa"/>
                  <w:vMerge/>
                  <w:tcBorders>
                    <w:top w:val="single" w:sz="4" w:space="0" w:color="auto"/>
                    <w:left w:val="single" w:sz="4" w:space="0" w:color="auto"/>
                    <w:bottom w:val="single" w:sz="4" w:space="0" w:color="auto"/>
                    <w:right w:val="single" w:sz="4" w:space="0" w:color="auto"/>
                  </w:tcBorders>
                  <w:vAlign w:val="center"/>
                  <w:hideMark/>
                </w:tcPr>
                <w:p w14:paraId="5E9A731E" w14:textId="77777777" w:rsidR="003559B4" w:rsidRDefault="003559B4">
                  <w:pPr>
                    <w:widowControl/>
                    <w:jc w:val="left"/>
                    <w:rPr>
                      <w:rFonts w:asciiTheme="minorEastAsia" w:hAnsiTheme="minorEastAsia"/>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63F335E" w14:textId="77777777" w:rsidR="003559B4" w:rsidRDefault="003559B4">
                  <w:pPr>
                    <w:snapToGrid w:val="0"/>
                    <w:ind w:rightChars="-68" w:right="-163"/>
                    <w:jc w:val="right"/>
                    <w:rPr>
                      <w:rFonts w:asciiTheme="minorEastAsia" w:hAnsiTheme="minorEastAsia"/>
                      <w:sz w:val="18"/>
                      <w:szCs w:val="18"/>
                    </w:rPr>
                  </w:pPr>
                  <w:r>
                    <w:rPr>
                      <w:rFonts w:asciiTheme="minorEastAsia" w:hAnsiTheme="minorEastAsia" w:hint="eastAsia"/>
                      <w:sz w:val="18"/>
                      <w:szCs w:val="18"/>
                    </w:rPr>
                    <w:t>年　月　日</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1A28573" w14:textId="77777777" w:rsidR="003559B4" w:rsidRDefault="003559B4">
                  <w:pPr>
                    <w:snapToGrid w:val="0"/>
                    <w:ind w:rightChars="-62" w:right="-149"/>
                    <w:jc w:val="right"/>
                    <w:rPr>
                      <w:rFonts w:asciiTheme="minorEastAsia" w:hAnsiTheme="minorEastAsia"/>
                      <w:sz w:val="18"/>
                      <w:szCs w:val="18"/>
                    </w:rPr>
                  </w:pPr>
                  <w:r>
                    <w:rPr>
                      <w:rFonts w:asciiTheme="minorEastAsia" w:hAnsiTheme="minorEastAsia" w:hint="eastAsia"/>
                      <w:sz w:val="18"/>
                      <w:szCs w:val="18"/>
                    </w:rPr>
                    <w:t>年　月　日</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2E6609F" w14:textId="77777777" w:rsidR="003559B4" w:rsidRDefault="003559B4">
                  <w:pPr>
                    <w:snapToGrid w:val="0"/>
                    <w:ind w:rightChars="-50" w:right="-120"/>
                    <w:jc w:val="right"/>
                    <w:rPr>
                      <w:rFonts w:asciiTheme="minorEastAsia" w:hAnsiTheme="minorEastAsia"/>
                      <w:sz w:val="18"/>
                      <w:szCs w:val="18"/>
                    </w:rPr>
                  </w:pPr>
                  <w:r>
                    <w:rPr>
                      <w:rFonts w:asciiTheme="minorEastAsia" w:hAnsiTheme="minorEastAsia" w:hint="eastAsia"/>
                      <w:sz w:val="18"/>
                      <w:szCs w:val="18"/>
                    </w:rPr>
                    <w:t>年　月　日</w:t>
                  </w:r>
                </w:p>
              </w:tc>
              <w:tc>
                <w:tcPr>
                  <w:tcW w:w="1526" w:type="dxa"/>
                  <w:tcBorders>
                    <w:top w:val="single" w:sz="4" w:space="0" w:color="auto"/>
                    <w:left w:val="single" w:sz="4" w:space="0" w:color="auto"/>
                    <w:bottom w:val="single" w:sz="4" w:space="0" w:color="auto"/>
                    <w:right w:val="single" w:sz="4" w:space="0" w:color="auto"/>
                  </w:tcBorders>
                  <w:vAlign w:val="center"/>
                  <w:hideMark/>
                </w:tcPr>
                <w:p w14:paraId="0B15976B" w14:textId="77777777" w:rsidR="003559B4" w:rsidRDefault="003559B4">
                  <w:pPr>
                    <w:snapToGrid w:val="0"/>
                    <w:ind w:rightChars="-37" w:right="-89"/>
                    <w:jc w:val="right"/>
                    <w:rPr>
                      <w:rFonts w:asciiTheme="minorEastAsia" w:hAnsiTheme="minorEastAsia"/>
                      <w:sz w:val="18"/>
                      <w:szCs w:val="18"/>
                    </w:rPr>
                  </w:pPr>
                  <w:r>
                    <w:rPr>
                      <w:rFonts w:asciiTheme="minorEastAsia" w:hAnsiTheme="minorEastAsia" w:hint="eastAsia"/>
                      <w:sz w:val="18"/>
                      <w:szCs w:val="18"/>
                    </w:rPr>
                    <w:t>年　月　日</w:t>
                  </w:r>
                </w:p>
              </w:tc>
            </w:tr>
            <w:tr w:rsidR="003559B4" w14:paraId="3F964E46" w14:textId="77777777" w:rsidTr="00AA2826">
              <w:trPr>
                <w:trHeight w:val="785"/>
                <w:jc w:val="center"/>
              </w:trPr>
              <w:tc>
                <w:tcPr>
                  <w:tcW w:w="2651" w:type="dxa"/>
                  <w:tcBorders>
                    <w:top w:val="single" w:sz="4" w:space="0" w:color="auto"/>
                    <w:left w:val="single" w:sz="4" w:space="0" w:color="auto"/>
                    <w:bottom w:val="single" w:sz="4" w:space="0" w:color="auto"/>
                    <w:right w:val="single" w:sz="4" w:space="0" w:color="auto"/>
                  </w:tcBorders>
                  <w:vAlign w:val="center"/>
                  <w:hideMark/>
                </w:tcPr>
                <w:p w14:paraId="093F5C36" w14:textId="77777777" w:rsidR="003559B4" w:rsidRDefault="003559B4">
                  <w:pPr>
                    <w:snapToGrid w:val="0"/>
                    <w:ind w:left="120" w:hangingChars="50" w:hanging="120"/>
                    <w:rPr>
                      <w:rFonts w:asciiTheme="minorEastAsia" w:hAnsiTheme="minorEastAsia"/>
                    </w:rPr>
                  </w:pPr>
                  <w:r>
                    <w:rPr>
                      <w:rFonts w:asciiTheme="minorEastAsia" w:hAnsiTheme="minorEastAsia" w:hint="eastAsia"/>
                    </w:rPr>
                    <w:t>5 報告の時点における土石の堆積の高さ</w:t>
                  </w:r>
                </w:p>
              </w:tc>
              <w:tc>
                <w:tcPr>
                  <w:tcW w:w="1524" w:type="dxa"/>
                  <w:tcBorders>
                    <w:top w:val="single" w:sz="4" w:space="0" w:color="auto"/>
                    <w:left w:val="single" w:sz="4" w:space="0" w:color="auto"/>
                    <w:bottom w:val="single" w:sz="4" w:space="0" w:color="auto"/>
                    <w:right w:val="single" w:sz="4" w:space="0" w:color="auto"/>
                  </w:tcBorders>
                  <w:vAlign w:val="center"/>
                  <w:hideMark/>
                </w:tcPr>
                <w:p w14:paraId="5EC12DF3" w14:textId="77777777" w:rsidR="003559B4" w:rsidRDefault="003559B4">
                  <w:pPr>
                    <w:snapToGrid w:val="0"/>
                    <w:jc w:val="right"/>
                    <w:rPr>
                      <w:rFonts w:asciiTheme="minorEastAsia" w:hAnsiTheme="minorEastAsia"/>
                    </w:rPr>
                  </w:pPr>
                  <w:r>
                    <w:rPr>
                      <w:rFonts w:asciiTheme="minorEastAsia" w:hAnsiTheme="minorEastAsia" w:hint="eastAsia"/>
                    </w:rPr>
                    <w:t>ｍ</w:t>
                  </w:r>
                </w:p>
              </w:tc>
              <w:tc>
                <w:tcPr>
                  <w:tcW w:w="1525" w:type="dxa"/>
                  <w:tcBorders>
                    <w:top w:val="single" w:sz="4" w:space="0" w:color="auto"/>
                    <w:left w:val="single" w:sz="4" w:space="0" w:color="auto"/>
                    <w:bottom w:val="single" w:sz="4" w:space="0" w:color="auto"/>
                    <w:right w:val="single" w:sz="4" w:space="0" w:color="auto"/>
                  </w:tcBorders>
                  <w:vAlign w:val="center"/>
                  <w:hideMark/>
                </w:tcPr>
                <w:p w14:paraId="340CB52B" w14:textId="77777777" w:rsidR="003559B4" w:rsidRDefault="003559B4">
                  <w:pPr>
                    <w:snapToGrid w:val="0"/>
                    <w:jc w:val="right"/>
                    <w:rPr>
                      <w:rFonts w:asciiTheme="minorEastAsia" w:hAnsiTheme="minorEastAsia"/>
                    </w:rPr>
                  </w:pPr>
                  <w:r>
                    <w:rPr>
                      <w:rFonts w:asciiTheme="minorEastAsia" w:hAnsiTheme="minorEastAsia" w:hint="eastAsia"/>
                    </w:rPr>
                    <w:t>ｍ</w:t>
                  </w:r>
                </w:p>
              </w:tc>
              <w:tc>
                <w:tcPr>
                  <w:tcW w:w="1525" w:type="dxa"/>
                  <w:tcBorders>
                    <w:top w:val="single" w:sz="4" w:space="0" w:color="auto"/>
                    <w:left w:val="single" w:sz="4" w:space="0" w:color="auto"/>
                    <w:bottom w:val="single" w:sz="4" w:space="0" w:color="auto"/>
                    <w:right w:val="single" w:sz="4" w:space="0" w:color="auto"/>
                  </w:tcBorders>
                  <w:vAlign w:val="center"/>
                  <w:hideMark/>
                </w:tcPr>
                <w:p w14:paraId="668F100E" w14:textId="77777777" w:rsidR="003559B4" w:rsidRDefault="003559B4">
                  <w:pPr>
                    <w:snapToGrid w:val="0"/>
                    <w:jc w:val="right"/>
                    <w:rPr>
                      <w:rFonts w:asciiTheme="minorEastAsia" w:hAnsiTheme="minorEastAsia"/>
                    </w:rPr>
                  </w:pPr>
                  <w:r>
                    <w:rPr>
                      <w:rFonts w:asciiTheme="minorEastAsia" w:hAnsiTheme="minorEastAsia" w:hint="eastAsia"/>
                    </w:rPr>
                    <w:t>ｍ</w:t>
                  </w:r>
                </w:p>
              </w:tc>
              <w:tc>
                <w:tcPr>
                  <w:tcW w:w="1526" w:type="dxa"/>
                  <w:tcBorders>
                    <w:top w:val="single" w:sz="4" w:space="0" w:color="auto"/>
                    <w:left w:val="single" w:sz="4" w:space="0" w:color="auto"/>
                    <w:bottom w:val="single" w:sz="4" w:space="0" w:color="auto"/>
                    <w:right w:val="single" w:sz="4" w:space="0" w:color="auto"/>
                  </w:tcBorders>
                  <w:vAlign w:val="center"/>
                  <w:hideMark/>
                </w:tcPr>
                <w:p w14:paraId="1967D656" w14:textId="77777777" w:rsidR="003559B4" w:rsidRDefault="003559B4">
                  <w:pPr>
                    <w:snapToGrid w:val="0"/>
                    <w:jc w:val="right"/>
                    <w:rPr>
                      <w:rFonts w:asciiTheme="minorEastAsia" w:hAnsiTheme="minorEastAsia"/>
                    </w:rPr>
                  </w:pPr>
                  <w:r>
                    <w:rPr>
                      <w:rFonts w:asciiTheme="minorEastAsia" w:hAnsiTheme="minorEastAsia" w:hint="eastAsia"/>
                    </w:rPr>
                    <w:t>ｍ</w:t>
                  </w:r>
                </w:p>
              </w:tc>
            </w:tr>
            <w:tr w:rsidR="003559B4" w14:paraId="52AE0D38" w14:textId="77777777" w:rsidTr="00AA2826">
              <w:trPr>
                <w:trHeight w:val="785"/>
                <w:jc w:val="center"/>
              </w:trPr>
              <w:tc>
                <w:tcPr>
                  <w:tcW w:w="2651" w:type="dxa"/>
                  <w:tcBorders>
                    <w:top w:val="single" w:sz="4" w:space="0" w:color="auto"/>
                    <w:left w:val="single" w:sz="4" w:space="0" w:color="auto"/>
                    <w:bottom w:val="single" w:sz="4" w:space="0" w:color="auto"/>
                    <w:right w:val="single" w:sz="4" w:space="0" w:color="auto"/>
                  </w:tcBorders>
                  <w:vAlign w:val="center"/>
                  <w:hideMark/>
                </w:tcPr>
                <w:p w14:paraId="0445B3A4" w14:textId="77777777" w:rsidR="003559B4" w:rsidRDefault="003559B4">
                  <w:pPr>
                    <w:snapToGrid w:val="0"/>
                    <w:ind w:left="120" w:hangingChars="50" w:hanging="120"/>
                    <w:rPr>
                      <w:rFonts w:asciiTheme="minorEastAsia" w:hAnsiTheme="minorEastAsia"/>
                    </w:rPr>
                  </w:pPr>
                  <w:r>
                    <w:rPr>
                      <w:rFonts w:asciiTheme="minorEastAsia" w:hAnsiTheme="minorEastAsia" w:hint="eastAsia"/>
                    </w:rPr>
                    <w:t>6 報告の時点における土石の堆積の面積</w:t>
                  </w:r>
                </w:p>
              </w:tc>
              <w:tc>
                <w:tcPr>
                  <w:tcW w:w="1524" w:type="dxa"/>
                  <w:tcBorders>
                    <w:top w:val="single" w:sz="4" w:space="0" w:color="auto"/>
                    <w:left w:val="single" w:sz="4" w:space="0" w:color="auto"/>
                    <w:bottom w:val="single" w:sz="4" w:space="0" w:color="auto"/>
                    <w:right w:val="single" w:sz="4" w:space="0" w:color="auto"/>
                  </w:tcBorders>
                  <w:vAlign w:val="center"/>
                  <w:hideMark/>
                </w:tcPr>
                <w:p w14:paraId="010956C0" w14:textId="77777777" w:rsidR="003559B4" w:rsidRDefault="003559B4">
                  <w:pPr>
                    <w:snapToGrid w:val="0"/>
                    <w:jc w:val="right"/>
                    <w:rPr>
                      <w:rFonts w:asciiTheme="minorEastAsia" w:hAnsiTheme="minorEastAsia"/>
                    </w:rPr>
                  </w:pPr>
                  <w:r>
                    <w:rPr>
                      <w:rFonts w:asciiTheme="minorEastAsia" w:hAnsiTheme="minorEastAsia" w:hint="eastAsia"/>
                    </w:rPr>
                    <w:t>㎡</w:t>
                  </w:r>
                </w:p>
              </w:tc>
              <w:tc>
                <w:tcPr>
                  <w:tcW w:w="1525" w:type="dxa"/>
                  <w:tcBorders>
                    <w:top w:val="single" w:sz="4" w:space="0" w:color="auto"/>
                    <w:left w:val="single" w:sz="4" w:space="0" w:color="auto"/>
                    <w:bottom w:val="single" w:sz="4" w:space="0" w:color="auto"/>
                    <w:right w:val="single" w:sz="4" w:space="0" w:color="auto"/>
                  </w:tcBorders>
                  <w:vAlign w:val="center"/>
                  <w:hideMark/>
                </w:tcPr>
                <w:p w14:paraId="5E51B1C1" w14:textId="77777777" w:rsidR="003559B4" w:rsidRDefault="003559B4">
                  <w:pPr>
                    <w:snapToGrid w:val="0"/>
                    <w:jc w:val="right"/>
                    <w:rPr>
                      <w:rFonts w:asciiTheme="minorEastAsia" w:hAnsiTheme="minorEastAsia"/>
                    </w:rPr>
                  </w:pPr>
                  <w:r>
                    <w:rPr>
                      <w:rFonts w:asciiTheme="minorEastAsia" w:hAnsiTheme="minorEastAsia" w:hint="eastAsia"/>
                    </w:rPr>
                    <w:t>㎡</w:t>
                  </w:r>
                </w:p>
              </w:tc>
              <w:tc>
                <w:tcPr>
                  <w:tcW w:w="1525" w:type="dxa"/>
                  <w:tcBorders>
                    <w:top w:val="single" w:sz="4" w:space="0" w:color="auto"/>
                    <w:left w:val="single" w:sz="4" w:space="0" w:color="auto"/>
                    <w:bottom w:val="single" w:sz="4" w:space="0" w:color="auto"/>
                    <w:right w:val="single" w:sz="4" w:space="0" w:color="auto"/>
                  </w:tcBorders>
                  <w:vAlign w:val="center"/>
                  <w:hideMark/>
                </w:tcPr>
                <w:p w14:paraId="7F1D272E" w14:textId="77777777" w:rsidR="003559B4" w:rsidRDefault="003559B4">
                  <w:pPr>
                    <w:snapToGrid w:val="0"/>
                    <w:jc w:val="right"/>
                    <w:rPr>
                      <w:rFonts w:asciiTheme="minorEastAsia" w:hAnsiTheme="minorEastAsia"/>
                    </w:rPr>
                  </w:pPr>
                  <w:r>
                    <w:rPr>
                      <w:rFonts w:asciiTheme="minorEastAsia" w:hAnsiTheme="minorEastAsia" w:hint="eastAsia"/>
                    </w:rPr>
                    <w:t>㎡</w:t>
                  </w:r>
                </w:p>
              </w:tc>
              <w:tc>
                <w:tcPr>
                  <w:tcW w:w="1526" w:type="dxa"/>
                  <w:tcBorders>
                    <w:top w:val="single" w:sz="4" w:space="0" w:color="auto"/>
                    <w:left w:val="single" w:sz="4" w:space="0" w:color="auto"/>
                    <w:bottom w:val="single" w:sz="4" w:space="0" w:color="auto"/>
                    <w:right w:val="single" w:sz="4" w:space="0" w:color="auto"/>
                  </w:tcBorders>
                  <w:vAlign w:val="center"/>
                  <w:hideMark/>
                </w:tcPr>
                <w:p w14:paraId="1C7514DC" w14:textId="77777777" w:rsidR="003559B4" w:rsidRDefault="003559B4">
                  <w:pPr>
                    <w:snapToGrid w:val="0"/>
                    <w:jc w:val="right"/>
                    <w:rPr>
                      <w:rFonts w:asciiTheme="minorEastAsia" w:hAnsiTheme="minorEastAsia"/>
                    </w:rPr>
                  </w:pPr>
                  <w:r>
                    <w:rPr>
                      <w:rFonts w:asciiTheme="minorEastAsia" w:hAnsiTheme="minorEastAsia" w:hint="eastAsia"/>
                    </w:rPr>
                    <w:t>㎡</w:t>
                  </w:r>
                </w:p>
              </w:tc>
            </w:tr>
            <w:tr w:rsidR="003559B4" w14:paraId="16DF56E3" w14:textId="77777777" w:rsidTr="00AA2826">
              <w:trPr>
                <w:trHeight w:val="785"/>
                <w:jc w:val="center"/>
              </w:trPr>
              <w:tc>
                <w:tcPr>
                  <w:tcW w:w="2651" w:type="dxa"/>
                  <w:tcBorders>
                    <w:top w:val="single" w:sz="4" w:space="0" w:color="auto"/>
                    <w:left w:val="single" w:sz="4" w:space="0" w:color="auto"/>
                    <w:bottom w:val="single" w:sz="4" w:space="0" w:color="auto"/>
                    <w:right w:val="single" w:sz="4" w:space="0" w:color="auto"/>
                  </w:tcBorders>
                  <w:vAlign w:val="center"/>
                  <w:hideMark/>
                </w:tcPr>
                <w:p w14:paraId="7A3DFA40" w14:textId="77777777" w:rsidR="003559B4" w:rsidRDefault="003559B4">
                  <w:pPr>
                    <w:snapToGrid w:val="0"/>
                    <w:ind w:left="120" w:hangingChars="50" w:hanging="120"/>
                    <w:rPr>
                      <w:rFonts w:asciiTheme="minorEastAsia" w:hAnsiTheme="minorEastAsia"/>
                    </w:rPr>
                  </w:pPr>
                  <w:r>
                    <w:rPr>
                      <w:rFonts w:asciiTheme="minorEastAsia" w:hAnsiTheme="minorEastAsia" w:hint="eastAsia"/>
                    </w:rPr>
                    <w:t>7 報告の時点における堆積されている土石の土量</w:t>
                  </w:r>
                </w:p>
              </w:tc>
              <w:tc>
                <w:tcPr>
                  <w:tcW w:w="1524" w:type="dxa"/>
                  <w:tcBorders>
                    <w:top w:val="single" w:sz="4" w:space="0" w:color="auto"/>
                    <w:left w:val="single" w:sz="4" w:space="0" w:color="auto"/>
                    <w:bottom w:val="single" w:sz="4" w:space="0" w:color="auto"/>
                    <w:right w:val="single" w:sz="4" w:space="0" w:color="auto"/>
                  </w:tcBorders>
                  <w:vAlign w:val="center"/>
                  <w:hideMark/>
                </w:tcPr>
                <w:p w14:paraId="36B67272" w14:textId="77777777" w:rsidR="003559B4" w:rsidRDefault="003559B4">
                  <w:pPr>
                    <w:snapToGrid w:val="0"/>
                    <w:jc w:val="right"/>
                    <w:rPr>
                      <w:rFonts w:asciiTheme="minorEastAsia" w:hAnsiTheme="minorEastAsia"/>
                    </w:rPr>
                  </w:pPr>
                  <w:r>
                    <w:rPr>
                      <w:rFonts w:asciiTheme="minorEastAsia" w:hAnsiTheme="minorEastAsia" w:hint="eastAsia"/>
                    </w:rPr>
                    <w:t>㎥</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051495F" w14:textId="77777777" w:rsidR="003559B4" w:rsidRDefault="003559B4">
                  <w:pPr>
                    <w:snapToGrid w:val="0"/>
                    <w:jc w:val="right"/>
                    <w:rPr>
                      <w:rFonts w:asciiTheme="minorEastAsia" w:hAnsiTheme="minorEastAsia"/>
                    </w:rPr>
                  </w:pPr>
                  <w:r>
                    <w:rPr>
                      <w:rFonts w:asciiTheme="minorEastAsia" w:hAnsiTheme="minorEastAsia" w:hint="eastAsia"/>
                    </w:rPr>
                    <w:t>㎥</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9787FB4" w14:textId="77777777" w:rsidR="003559B4" w:rsidRDefault="003559B4">
                  <w:pPr>
                    <w:snapToGrid w:val="0"/>
                    <w:jc w:val="right"/>
                    <w:rPr>
                      <w:rFonts w:asciiTheme="minorEastAsia" w:hAnsiTheme="minorEastAsia"/>
                    </w:rPr>
                  </w:pPr>
                  <w:r>
                    <w:rPr>
                      <w:rFonts w:asciiTheme="minorEastAsia" w:hAnsiTheme="minorEastAsia" w:hint="eastAsia"/>
                    </w:rPr>
                    <w:t>㎥</w:t>
                  </w:r>
                </w:p>
              </w:tc>
              <w:tc>
                <w:tcPr>
                  <w:tcW w:w="1526" w:type="dxa"/>
                  <w:tcBorders>
                    <w:top w:val="single" w:sz="4" w:space="0" w:color="auto"/>
                    <w:left w:val="single" w:sz="4" w:space="0" w:color="auto"/>
                    <w:bottom w:val="single" w:sz="4" w:space="0" w:color="auto"/>
                    <w:right w:val="single" w:sz="4" w:space="0" w:color="auto"/>
                  </w:tcBorders>
                  <w:vAlign w:val="center"/>
                  <w:hideMark/>
                </w:tcPr>
                <w:p w14:paraId="3EC7ED17" w14:textId="77777777" w:rsidR="003559B4" w:rsidRDefault="003559B4">
                  <w:pPr>
                    <w:snapToGrid w:val="0"/>
                    <w:jc w:val="right"/>
                    <w:rPr>
                      <w:rFonts w:asciiTheme="minorEastAsia" w:hAnsiTheme="minorEastAsia"/>
                    </w:rPr>
                  </w:pPr>
                  <w:r>
                    <w:rPr>
                      <w:rFonts w:asciiTheme="minorEastAsia" w:hAnsiTheme="minorEastAsia" w:hint="eastAsia"/>
                    </w:rPr>
                    <w:t>㎥</w:t>
                  </w:r>
                </w:p>
              </w:tc>
            </w:tr>
            <w:tr w:rsidR="003559B4" w14:paraId="6EA19684" w14:textId="77777777" w:rsidTr="00AA2826">
              <w:trPr>
                <w:trHeight w:val="785"/>
                <w:jc w:val="center"/>
              </w:trPr>
              <w:tc>
                <w:tcPr>
                  <w:tcW w:w="2651" w:type="dxa"/>
                  <w:tcBorders>
                    <w:top w:val="single" w:sz="4" w:space="0" w:color="auto"/>
                    <w:left w:val="single" w:sz="4" w:space="0" w:color="auto"/>
                    <w:bottom w:val="single" w:sz="4" w:space="0" w:color="auto"/>
                    <w:right w:val="single" w:sz="4" w:space="0" w:color="auto"/>
                  </w:tcBorders>
                  <w:vAlign w:val="center"/>
                  <w:hideMark/>
                </w:tcPr>
                <w:p w14:paraId="1114F98A" w14:textId="77777777" w:rsidR="003559B4" w:rsidRDefault="003559B4">
                  <w:pPr>
                    <w:snapToGrid w:val="0"/>
                    <w:ind w:left="120" w:hangingChars="50" w:hanging="120"/>
                    <w:rPr>
                      <w:rFonts w:asciiTheme="minorEastAsia" w:hAnsiTheme="minorEastAsia"/>
                    </w:rPr>
                  </w:pPr>
                  <w:r>
                    <w:rPr>
                      <w:rFonts w:asciiTheme="minorEastAsia" w:hAnsiTheme="minorEastAsia" w:hint="eastAsia"/>
                    </w:rPr>
                    <w:t>8 前回の報告から新たに堆積された土石の土量及び除却された土石の土量</w:t>
                  </w:r>
                </w:p>
              </w:tc>
              <w:tc>
                <w:tcPr>
                  <w:tcW w:w="1524" w:type="dxa"/>
                  <w:tcBorders>
                    <w:top w:val="single" w:sz="4" w:space="0" w:color="auto"/>
                    <w:left w:val="single" w:sz="4" w:space="0" w:color="auto"/>
                    <w:bottom w:val="single" w:sz="4" w:space="0" w:color="auto"/>
                    <w:right w:val="single" w:sz="4" w:space="0" w:color="auto"/>
                  </w:tcBorders>
                  <w:vAlign w:val="center"/>
                  <w:hideMark/>
                </w:tcPr>
                <w:p w14:paraId="6CB5EA03" w14:textId="77777777" w:rsidR="003559B4" w:rsidRDefault="003559B4">
                  <w:pPr>
                    <w:snapToGrid w:val="0"/>
                    <w:jc w:val="right"/>
                    <w:rPr>
                      <w:rFonts w:asciiTheme="minorEastAsia" w:hAnsiTheme="minorEastAsia"/>
                    </w:rPr>
                  </w:pPr>
                  <w:r>
                    <w:rPr>
                      <w:rFonts w:asciiTheme="minorEastAsia" w:hAnsiTheme="minorEastAsia" w:hint="eastAsia"/>
                    </w:rPr>
                    <w:t>㎥</w:t>
                  </w:r>
                </w:p>
              </w:tc>
              <w:tc>
                <w:tcPr>
                  <w:tcW w:w="1525" w:type="dxa"/>
                  <w:tcBorders>
                    <w:top w:val="single" w:sz="4" w:space="0" w:color="auto"/>
                    <w:left w:val="single" w:sz="4" w:space="0" w:color="auto"/>
                    <w:bottom w:val="single" w:sz="4" w:space="0" w:color="auto"/>
                    <w:right w:val="single" w:sz="4" w:space="0" w:color="auto"/>
                  </w:tcBorders>
                  <w:vAlign w:val="center"/>
                  <w:hideMark/>
                </w:tcPr>
                <w:p w14:paraId="19DF6EDA" w14:textId="77777777" w:rsidR="003559B4" w:rsidRDefault="003559B4">
                  <w:pPr>
                    <w:snapToGrid w:val="0"/>
                    <w:jc w:val="right"/>
                    <w:rPr>
                      <w:rFonts w:asciiTheme="minorEastAsia" w:hAnsiTheme="minorEastAsia"/>
                    </w:rPr>
                  </w:pPr>
                  <w:r>
                    <w:rPr>
                      <w:rFonts w:asciiTheme="minorEastAsia" w:hAnsiTheme="minorEastAsia" w:hint="eastAsia"/>
                    </w:rPr>
                    <w:t>㎥</w:t>
                  </w:r>
                </w:p>
              </w:tc>
              <w:tc>
                <w:tcPr>
                  <w:tcW w:w="1525" w:type="dxa"/>
                  <w:tcBorders>
                    <w:top w:val="single" w:sz="4" w:space="0" w:color="auto"/>
                    <w:left w:val="single" w:sz="4" w:space="0" w:color="auto"/>
                    <w:bottom w:val="single" w:sz="4" w:space="0" w:color="auto"/>
                    <w:right w:val="single" w:sz="4" w:space="0" w:color="auto"/>
                  </w:tcBorders>
                  <w:vAlign w:val="center"/>
                  <w:hideMark/>
                </w:tcPr>
                <w:p w14:paraId="2BAC5B1E" w14:textId="77777777" w:rsidR="003559B4" w:rsidRDefault="003559B4">
                  <w:pPr>
                    <w:snapToGrid w:val="0"/>
                    <w:jc w:val="right"/>
                    <w:rPr>
                      <w:rFonts w:asciiTheme="minorEastAsia" w:hAnsiTheme="minorEastAsia"/>
                    </w:rPr>
                  </w:pPr>
                  <w:r>
                    <w:rPr>
                      <w:rFonts w:asciiTheme="minorEastAsia" w:hAnsiTheme="minorEastAsia" w:hint="eastAsia"/>
                    </w:rPr>
                    <w:t>㎥</w:t>
                  </w:r>
                </w:p>
              </w:tc>
              <w:tc>
                <w:tcPr>
                  <w:tcW w:w="1526" w:type="dxa"/>
                  <w:tcBorders>
                    <w:top w:val="single" w:sz="4" w:space="0" w:color="auto"/>
                    <w:left w:val="single" w:sz="4" w:space="0" w:color="auto"/>
                    <w:bottom w:val="single" w:sz="4" w:space="0" w:color="auto"/>
                    <w:right w:val="single" w:sz="4" w:space="0" w:color="auto"/>
                  </w:tcBorders>
                  <w:vAlign w:val="center"/>
                  <w:hideMark/>
                </w:tcPr>
                <w:p w14:paraId="0E30510A" w14:textId="77777777" w:rsidR="003559B4" w:rsidRDefault="003559B4">
                  <w:pPr>
                    <w:snapToGrid w:val="0"/>
                    <w:jc w:val="right"/>
                    <w:rPr>
                      <w:rFonts w:asciiTheme="minorEastAsia" w:hAnsiTheme="minorEastAsia"/>
                    </w:rPr>
                  </w:pPr>
                  <w:r>
                    <w:rPr>
                      <w:rFonts w:asciiTheme="minorEastAsia" w:hAnsiTheme="minorEastAsia" w:hint="eastAsia"/>
                    </w:rPr>
                    <w:t>㎥</w:t>
                  </w:r>
                </w:p>
              </w:tc>
            </w:tr>
          </w:tbl>
          <w:p w14:paraId="48183466" w14:textId="77777777" w:rsidR="003559B4" w:rsidRDefault="003559B4">
            <w:pPr>
              <w:snapToGrid w:val="0"/>
              <w:rPr>
                <w:rFonts w:asciiTheme="minorEastAsia" w:hAnsiTheme="minorEastAsia"/>
              </w:rPr>
            </w:pPr>
            <w:r>
              <w:rPr>
                <w:rFonts w:asciiTheme="minorEastAsia" w:hAnsiTheme="minorEastAsia" w:hint="eastAsia"/>
              </w:rPr>
              <w:t>注　1　第5回目以降の報告を行う場合は、表を追加して使用すること。</w:t>
            </w:r>
          </w:p>
          <w:p w14:paraId="639EFD00" w14:textId="1761403C" w:rsidR="003559B4" w:rsidRDefault="003559B4">
            <w:pPr>
              <w:snapToGrid w:val="0"/>
              <w:ind w:leftChars="200" w:left="600" w:hangingChars="50" w:hanging="120"/>
              <w:rPr>
                <w:rFonts w:asciiTheme="minorEastAsia" w:hAnsiTheme="minorEastAsia"/>
              </w:rPr>
            </w:pPr>
            <w:r>
              <w:rPr>
                <w:rFonts w:asciiTheme="minorEastAsia" w:hAnsiTheme="minorEastAsia" w:hint="eastAsia"/>
              </w:rPr>
              <w:t>2　報告の時点における土石の堆積を行っている土地の状況（堆積する土石の高さ、確保すべき空地、地表水を排除する措置の状況、柵等の設置状況等）及びその付近の状況を明らかにする写真その他の書類を添付すること。</w:t>
            </w:r>
          </w:p>
          <w:p w14:paraId="655CE1EF" w14:textId="08E9EFB4" w:rsidR="003559B4" w:rsidRDefault="003559B4">
            <w:pPr>
              <w:snapToGrid w:val="0"/>
              <w:ind w:firstLineChars="200" w:firstLine="480"/>
              <w:rPr>
                <w:rFonts w:asciiTheme="minorEastAsia" w:hAnsiTheme="minorEastAsia"/>
              </w:rPr>
            </w:pPr>
            <w:r>
              <w:rPr>
                <w:rFonts w:asciiTheme="minorEastAsia" w:hAnsiTheme="minorEastAsia" w:hint="eastAsia"/>
              </w:rPr>
              <w:t>3　用紙の大きさは、日本産業規格Ａ列</w:t>
            </w:r>
            <w:r w:rsidR="00CD1196">
              <w:rPr>
                <w:rFonts w:asciiTheme="minorEastAsia" w:hAnsiTheme="minorEastAsia" w:hint="eastAsia"/>
              </w:rPr>
              <w:t>４番</w:t>
            </w:r>
            <w:r>
              <w:rPr>
                <w:rFonts w:asciiTheme="minorEastAsia" w:hAnsiTheme="minorEastAsia" w:hint="eastAsia"/>
              </w:rPr>
              <w:t>とする。</w:t>
            </w:r>
          </w:p>
        </w:tc>
      </w:tr>
    </w:tbl>
    <w:p w14:paraId="3D10EB4F" w14:textId="33983E8D" w:rsidR="003559B4" w:rsidRDefault="003559B4" w:rsidP="003559B4">
      <w:pPr>
        <w:snapToGrid w:val="0"/>
        <w:rPr>
          <w:rFonts w:asciiTheme="minorEastAsia" w:hAnsiTheme="minorEastAsia"/>
        </w:rPr>
      </w:pPr>
    </w:p>
    <w:p w14:paraId="72A473DF" w14:textId="29FE2B3F" w:rsidR="00F737CF" w:rsidRDefault="00F737CF" w:rsidP="003559B4">
      <w:pPr>
        <w:snapToGrid w:val="0"/>
        <w:rPr>
          <w:rFonts w:asciiTheme="minorEastAsia" w:hAnsiTheme="minorEastAsia"/>
        </w:rPr>
      </w:pPr>
    </w:p>
    <w:p w14:paraId="16CDE5D5" w14:textId="73F6DCF7" w:rsidR="00F737CF" w:rsidRDefault="00F737CF" w:rsidP="003559B4">
      <w:pPr>
        <w:snapToGrid w:val="0"/>
        <w:rPr>
          <w:rFonts w:asciiTheme="minorEastAsia" w:hAnsiTheme="minorEastAsia"/>
        </w:rPr>
      </w:pPr>
    </w:p>
    <w:p w14:paraId="6087DF99" w14:textId="5799D1C3" w:rsidR="00F737CF" w:rsidRDefault="00F737CF" w:rsidP="003559B4">
      <w:pPr>
        <w:snapToGrid w:val="0"/>
        <w:rPr>
          <w:rFonts w:asciiTheme="minorEastAsia" w:hAnsiTheme="minorEastAsia"/>
        </w:rPr>
      </w:pPr>
    </w:p>
    <w:p w14:paraId="4311163B" w14:textId="018EC0F6" w:rsidR="00F737CF" w:rsidRDefault="00F737CF" w:rsidP="003559B4">
      <w:pPr>
        <w:snapToGrid w:val="0"/>
        <w:rPr>
          <w:rFonts w:asciiTheme="minorEastAsia" w:hAnsiTheme="minorEastAsia"/>
        </w:rPr>
      </w:pPr>
    </w:p>
    <w:p w14:paraId="5C8D4394" w14:textId="32667709" w:rsidR="00F737CF" w:rsidRDefault="00F737CF" w:rsidP="003559B4">
      <w:pPr>
        <w:snapToGrid w:val="0"/>
        <w:rPr>
          <w:rFonts w:asciiTheme="minorEastAsia" w:hAnsiTheme="minorEastAsia"/>
        </w:rPr>
      </w:pPr>
    </w:p>
    <w:p w14:paraId="1FF15349" w14:textId="0814E825" w:rsidR="00F737CF" w:rsidRDefault="00F737CF" w:rsidP="003559B4">
      <w:pPr>
        <w:snapToGrid w:val="0"/>
        <w:rPr>
          <w:rFonts w:asciiTheme="minorEastAsia" w:hAnsiTheme="minorEastAsia"/>
        </w:rPr>
      </w:pPr>
    </w:p>
    <w:tbl>
      <w:tblPr>
        <w:tblStyle w:val="TableGrid"/>
        <w:tblpPr w:leftFromText="142" w:rightFromText="142" w:vertAnchor="text" w:horzAnchor="page" w:tblpX="1505" w:tblpY="1"/>
        <w:tblW w:w="9552" w:type="dxa"/>
        <w:tblInd w:w="0" w:type="dxa"/>
        <w:tblCellMar>
          <w:top w:w="545" w:type="dxa"/>
          <w:left w:w="338" w:type="dxa"/>
          <w:right w:w="115" w:type="dxa"/>
        </w:tblCellMar>
        <w:tblLook w:val="04A0" w:firstRow="1" w:lastRow="0" w:firstColumn="1" w:lastColumn="0" w:noHBand="0" w:noVBand="1"/>
      </w:tblPr>
      <w:tblGrid>
        <w:gridCol w:w="9552"/>
      </w:tblGrid>
      <w:tr w:rsidR="00F737CF" w:rsidRPr="003B2A2A" w14:paraId="14F5B65F" w14:textId="77777777" w:rsidTr="001763EA">
        <w:trPr>
          <w:trHeight w:val="12912"/>
        </w:trPr>
        <w:tc>
          <w:tcPr>
            <w:tcW w:w="9552" w:type="dxa"/>
            <w:tcBorders>
              <w:top w:val="single" w:sz="4" w:space="0" w:color="000000"/>
              <w:left w:val="single" w:sz="4" w:space="0" w:color="000000"/>
              <w:bottom w:val="single" w:sz="4" w:space="0" w:color="000000"/>
              <w:right w:val="single" w:sz="4" w:space="0" w:color="000000"/>
            </w:tcBorders>
          </w:tcPr>
          <w:p w14:paraId="70C1E46B" w14:textId="77777777" w:rsidR="00F737CF" w:rsidRPr="003B2A2A" w:rsidRDefault="00F737CF" w:rsidP="001763EA">
            <w:pPr>
              <w:spacing w:after="710" w:line="0" w:lineRule="atLeast"/>
              <w:ind w:right="226"/>
              <w:jc w:val="center"/>
              <w:rPr>
                <w:rFonts w:eastAsia="ＭＳ 明朝"/>
              </w:rPr>
            </w:pPr>
            <w:r w:rsidRPr="003B2A2A">
              <w:rPr>
                <w:rFonts w:eastAsia="ＭＳ 明朝" w:cs="ＭＳ 明朝"/>
                <w:sz w:val="36"/>
              </w:rPr>
              <w:t>委  任  状</w:t>
            </w:r>
          </w:p>
          <w:p w14:paraId="5964D1AF" w14:textId="77777777" w:rsidR="00F737CF" w:rsidRPr="003B2A2A" w:rsidRDefault="00F737CF" w:rsidP="001763EA">
            <w:pPr>
              <w:spacing w:after="244" w:line="0" w:lineRule="atLeast"/>
              <w:ind w:left="1109"/>
              <w:rPr>
                <w:rFonts w:eastAsia="ＭＳ 明朝"/>
              </w:rPr>
            </w:pPr>
            <w:r w:rsidRPr="003B2A2A">
              <w:rPr>
                <w:rFonts w:eastAsia="ＭＳ 明朝" w:cs="ＭＳ 明朝"/>
                <w:sz w:val="24"/>
              </w:rPr>
              <w:t>住 所</w:t>
            </w:r>
          </w:p>
          <w:p w14:paraId="0BCD074F" w14:textId="77777777" w:rsidR="00F737CF" w:rsidRPr="003B2A2A" w:rsidRDefault="00F737CF" w:rsidP="001763EA">
            <w:pPr>
              <w:spacing w:after="193" w:line="0" w:lineRule="atLeast"/>
              <w:ind w:left="1143" w:right="241" w:hanging="1103"/>
              <w:rPr>
                <w:rFonts w:eastAsia="ＭＳ 明朝" w:cs="ＭＳ 明朝"/>
                <w:sz w:val="28"/>
              </w:rPr>
            </w:pPr>
            <w:r w:rsidRPr="003B2A2A">
              <w:rPr>
                <w:rFonts w:eastAsia="ＭＳ 明朝" w:cs="ＭＳ 明朝"/>
                <w:sz w:val="28"/>
              </w:rPr>
              <w:t>私儀</w:t>
            </w:r>
            <w:r w:rsidRPr="003B2A2A">
              <w:rPr>
                <w:rFonts w:eastAsia="ＭＳ 明朝" w:cs="ＭＳ 明朝"/>
                <w:sz w:val="28"/>
              </w:rPr>
              <w:tab/>
            </w:r>
            <w:r w:rsidRPr="003B2A2A">
              <w:rPr>
                <w:rFonts w:eastAsia="ＭＳ 明朝" w:cs="ＭＳ 明朝" w:hint="eastAsia"/>
                <w:sz w:val="28"/>
              </w:rPr>
              <w:t xml:space="preserve">　　　　　　　　　　　　　　　　　　　　　　　　　　　　　　　</w:t>
            </w:r>
            <w:r w:rsidRPr="003B2A2A">
              <w:rPr>
                <w:rFonts w:eastAsia="ＭＳ 明朝" w:cs="ＭＳ 明朝"/>
                <w:sz w:val="28"/>
              </w:rPr>
              <w:t>を代理人と</w:t>
            </w:r>
          </w:p>
          <w:p w14:paraId="539E2848" w14:textId="77777777" w:rsidR="00F737CF" w:rsidRPr="003B2A2A" w:rsidRDefault="00F737CF" w:rsidP="001763EA">
            <w:pPr>
              <w:spacing w:after="193" w:line="0" w:lineRule="atLeast"/>
              <w:ind w:leftChars="100" w:left="240" w:right="241" w:firstLineChars="400" w:firstLine="1080"/>
              <w:rPr>
                <w:rFonts w:eastAsia="ＭＳ 明朝" w:cs="ＭＳ 明朝"/>
                <w:sz w:val="28"/>
              </w:rPr>
            </w:pPr>
            <w:r w:rsidRPr="003B2A2A">
              <w:rPr>
                <w:rFonts w:eastAsia="ＭＳ 明朝" w:cs="ＭＳ 明朝"/>
                <w:sz w:val="24"/>
              </w:rPr>
              <w:t>氏 名</w:t>
            </w:r>
            <w:r w:rsidRPr="003B2A2A">
              <w:rPr>
                <w:rFonts w:eastAsia="ＭＳ 明朝" w:cs="ＭＳ 明朝"/>
                <w:sz w:val="24"/>
              </w:rPr>
              <w:tab/>
            </w:r>
            <w:r w:rsidRPr="003B2A2A">
              <w:rPr>
                <w:rFonts w:eastAsia="ＭＳ 明朝" w:cs="ＭＳ 明朝" w:hint="eastAsia"/>
                <w:sz w:val="24"/>
              </w:rPr>
              <w:t xml:space="preserve">　　　　　　　　　　　　　　　　　　　</w:t>
            </w:r>
            <w:r>
              <w:rPr>
                <w:rFonts w:eastAsia="ＭＳ 明朝" w:cs="Times New Roman"/>
                <w:kern w:val="0"/>
              </w:rPr>
            </w:r>
            <w:r>
              <w:rPr>
                <w:rFonts w:eastAsia="ＭＳ 明朝" w:cs="Times New Roman"/>
                <w:kern w:val="0"/>
              </w:rPr>
              <w:pict w14:anchorId="044F4976">
                <v:group id="Group 19381" o:spid="_x0000_s1113" style="width:8.15pt;height:8.3pt;mso-position-horizontal-relative:char;mso-position-vertical-relative:line" coordsize="103632,105156">
                  <v:shape id="Shape 748" o:spid="_x0000_s1114" style="position:absolute;left:67056;top:70104;width:4109;height:2551;visibility:visible;mso-wrap-style:square;v-text-anchor:top" coordsize="4109,25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" adj="0,,0" path="m,l4109,r,2551l,1524,,xe" fillcolor="black" stroked="f" strokeweight="0">
                    <v:stroke miterlimit="83231f" joinstyle="miter"/>
                    <v:formulas/>
                    <v:path arrowok="t" o:connecttype="segments" textboxrect="0,0,4109,2551"/>
                  </v:shape>
                  <v:shape id="Shape 749" o:spid="_x0000_s1115" style="position:absolute;left:54864;top:22861;width:16301;height:70103;visibility:visible;mso-wrap-style:square;v-text-anchor:top" coordsize="16301,701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" adj="0,,0" path="m,l7620,3048r8681,l16301,6096r-10205,l6096,67056c3048,70103,,70103,,67056l,xe" fillcolor="black" stroked="f" strokeweight="0">
                    <v:stroke miterlimit="83231f" joinstyle="miter"/>
                    <v:formulas/>
                    <v:path arrowok="t" o:connecttype="segments" textboxrect="0,0,16301,70103"/>
                  </v:shape>
                  <v:shape id="Shape 750" o:spid="_x0000_s1116" style="position:absolute;left:19812;top:18288;width:32004;height:65532;visibility:visible;mso-wrap-style:square;v-text-anchor:top" coordsize="32004,65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" adj="0,,0" path="m22860,r6096,4573c30480,7620,28956,7620,25908,6097,19812,7620,13716,9144,6096,10668r,18288l16764,28956r6096,-4571l28956,28956v1524,1524,1524,3048,,3048l6096,32004r,21336l18288,53340r4572,-4572l30480,53340v1524,1524,1524,3048,-1524,3048l6096,56388r,4572c3048,65532,1524,65532,,62485l,6097,6096,7620c12192,6097,18288,3048,22860,xe" fillcolor="black" stroked="f" strokeweight="0">
                    <v:stroke miterlimit="83231f" joinstyle="miter"/>
                    <v:formulas/>
                    <v:path arrowok="t" o:connecttype="segments" textboxrect="0,0,32004,65532"/>
                  </v:shape>
                  <v:shape id="Shape 751" o:spid="_x0000_s1117" style="position:absolute;width:71165;height:105156;visibility:visible;mso-wrap-style:square;v-text-anchor:top" coordsize="71165,105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" adj="0,,0" path="m51816,l71165,3906r,4166l71057,8001c65151,5716,58674,4573,51816,4573v-13716,,-25908,4571,-35052,13715c7620,27432,3048,38100,3048,53340v,13716,4572,24384,13716,33528c25908,96012,38100,100585,51816,100585v6858,,13335,-1144,19241,-3430l71165,97085r,4699l51816,105156v-15240,,-27432,-4571,-38100,-15240c4572,80773,,68580,,53340,,38100,4572,24385,13716,15240,24384,6097,36576,,51816,xe" fillcolor="black" stroked="f" strokeweight="0">
                    <v:stroke miterlimit="83231f" joinstyle="miter"/>
                    <v:formulas/>
                    <v:path arrowok="t" o:connecttype="segments" textboxrect="0,0,71165,105156"/>
                  </v:shape>
                  <v:shape id="Shape 752" o:spid="_x0000_s1118" style="position:absolute;left:71165;top:22861;width:17227;height:54863;visibility:visible;mso-wrap-style:square;v-text-anchor:top" coordsize="17227,54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" adj="0,,0" path="m8083,r7620,4572c17227,4572,15703,6096,12655,6096r,38100c12655,47244,11131,50292,9607,51815,8083,53339,6559,54863,5035,54863v-1524,,-1524,-1524,-1524,-3048c3511,51815,3511,50292,1987,50292l,49795,,47244r3511,c5035,47244,6559,45720,6559,44196r,-38100l,6096,,3048r6559,l8083,xe" fillcolor="black" stroked="f" strokeweight="0">
                    <v:stroke miterlimit="83231f" joinstyle="miter"/>
                    <v:formulas/>
                    <v:path arrowok="t" o:connecttype="segments" textboxrect="0,0,17227,54863"/>
                  </v:shape>
                  <v:shape id="Shape 753" o:spid="_x0000_s1119" style="position:absolute;left:71165;top:3906;width:32467;height:97878;visibility:visible;mso-wrap-style:square;v-text-anchor:top" coordsize="32467,97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" adj="0,,0" path="m,l1415,286c7702,2953,13417,6763,18751,11335v9144,9144,13716,22859,13716,38100c32467,64675,27895,76867,18751,86011,13417,91345,7702,95155,1415,97631l,97878,,93179,15703,82963c24847,73818,29419,63151,29419,49435v,-15241,-4572,-25908,-13716,-35053l,4166,,xe" fillcolor="black" stroked="f" strokeweight="0">
                    <v:stroke miterlimit="83231f" joinstyle="miter"/>
                    <v:formulas/>
                    <v:path arrowok="t" o:connecttype="segments" textboxrect="0,0,32467,97878"/>
                  </v:shape>
                  <w10:wrap type="none"/>
                  <w10:anchorlock/>
                </v:group>
              </w:pict>
            </w:r>
          </w:p>
          <w:p w14:paraId="757C300A" w14:textId="77777777" w:rsidR="00F737CF" w:rsidRPr="003B2A2A" w:rsidRDefault="00F737CF" w:rsidP="001763EA">
            <w:pPr>
              <w:spacing w:after="269" w:line="0" w:lineRule="atLeast"/>
              <w:ind w:left="1229"/>
              <w:rPr>
                <w:rFonts w:eastAsia="ＭＳ 明朝"/>
              </w:rPr>
            </w:pPr>
            <w:r w:rsidRPr="003B2A2A">
              <w:rPr>
                <w:rFonts w:eastAsia="ＭＳ 明朝" w:cs="Century"/>
              </w:rPr>
              <w:t xml:space="preserve">TEL </w:t>
            </w:r>
          </w:p>
          <w:p w14:paraId="384BE053" w14:textId="77777777" w:rsidR="00F737CF" w:rsidRPr="003B2A2A" w:rsidRDefault="00F737CF" w:rsidP="001763EA">
            <w:pPr>
              <w:spacing w:after="498" w:line="0" w:lineRule="atLeast"/>
              <w:ind w:left="881"/>
              <w:rPr>
                <w:rFonts w:eastAsia="ＭＳ 明朝"/>
              </w:rPr>
            </w:pPr>
            <w:r w:rsidRPr="003B2A2A">
              <w:rPr>
                <w:rFonts w:eastAsia="ＭＳ 明朝" w:cs="ＭＳ 明朝"/>
                <w:sz w:val="28"/>
              </w:rPr>
              <w:t>定め下記に関する一切の権限を委任いたします</w:t>
            </w:r>
          </w:p>
          <w:p w14:paraId="51E9B12F" w14:textId="77777777" w:rsidR="00F737CF" w:rsidRPr="003B2A2A" w:rsidRDefault="00F737CF" w:rsidP="001763EA">
            <w:pPr>
              <w:spacing w:after="63" w:line="0" w:lineRule="atLeast"/>
              <w:ind w:right="221"/>
              <w:jc w:val="center"/>
              <w:rPr>
                <w:rFonts w:eastAsia="ＭＳ 明朝"/>
              </w:rPr>
            </w:pPr>
            <w:r w:rsidRPr="003B2A2A">
              <w:rPr>
                <w:rFonts w:eastAsia="ＭＳ 明朝" w:cs="ＭＳ 明朝"/>
                <w:sz w:val="32"/>
              </w:rPr>
              <w:t>記</w:t>
            </w:r>
          </w:p>
          <w:p w14:paraId="0D3F3A89" w14:textId="77777777" w:rsidR="00F737CF" w:rsidRPr="003B2A2A" w:rsidRDefault="00F737CF" w:rsidP="001763EA">
            <w:pPr>
              <w:spacing w:after="109" w:line="0" w:lineRule="atLeast"/>
              <w:jc w:val="left"/>
              <w:rPr>
                <w:rFonts w:eastAsia="ＭＳ 明朝"/>
                <w:szCs w:val="21"/>
              </w:rPr>
            </w:pPr>
            <w:r w:rsidRPr="003B2A2A">
              <w:rPr>
                <w:rFonts w:eastAsia="ＭＳ 明朝" w:cs="ＭＳ 明朝"/>
                <w:szCs w:val="21"/>
              </w:rPr>
              <w:t xml:space="preserve">（ 委任事項 ） </w:t>
            </w:r>
          </w:p>
          <w:p w14:paraId="4DB540CF" w14:textId="77777777" w:rsidR="00F737CF" w:rsidRDefault="00F737CF" w:rsidP="001763EA">
            <w:pPr>
              <w:spacing w:after="109" w:line="0" w:lineRule="atLeast"/>
              <w:ind w:leftChars="150" w:left="600" w:hangingChars="100" w:hanging="240"/>
              <w:jc w:val="left"/>
              <w:rPr>
                <w:rFonts w:eastAsia="ＭＳ 明朝" w:cs="ＭＳ 明朝"/>
                <w:szCs w:val="21"/>
              </w:rPr>
            </w:pPr>
            <w:r w:rsidRPr="003B2A2A">
              <w:rPr>
                <w:rFonts w:eastAsia="ＭＳ 明朝" w:cs="ＭＳ 明朝" w:hint="eastAsia"/>
                <w:szCs w:val="21"/>
              </w:rPr>
              <w:t>・</w:t>
            </w:r>
            <w:r>
              <w:rPr>
                <w:rFonts w:eastAsia="ＭＳ 明朝" w:cs="ＭＳ 明朝"/>
                <w:szCs w:val="21"/>
              </w:rPr>
              <w:t>都市計画法第２９条第</w:t>
            </w:r>
            <w:r>
              <w:rPr>
                <w:rFonts w:eastAsia="ＭＳ 明朝" w:cs="ＭＳ 明朝" w:hint="eastAsia"/>
                <w:szCs w:val="21"/>
              </w:rPr>
              <w:t>１</w:t>
            </w:r>
            <w:r w:rsidRPr="003B2A2A">
              <w:rPr>
                <w:rFonts w:eastAsia="ＭＳ 明朝" w:cs="ＭＳ 明朝"/>
                <w:szCs w:val="21"/>
              </w:rPr>
              <w:t>項・第３２条・第３５条の２・第３６条・第３７条・第３８条・第４１条第２項・第４２条第１項・第４３条・第４４条・</w:t>
            </w:r>
          </w:p>
          <w:p w14:paraId="3D841107" w14:textId="77777777" w:rsidR="00F737CF" w:rsidRPr="003B2A2A" w:rsidRDefault="00F737CF" w:rsidP="001763EA">
            <w:pPr>
              <w:spacing w:after="109" w:line="0" w:lineRule="atLeast"/>
              <w:ind w:leftChars="250" w:left="600"/>
              <w:jc w:val="left"/>
              <w:rPr>
                <w:rFonts w:eastAsia="ＭＳ 明朝"/>
                <w:szCs w:val="21"/>
              </w:rPr>
            </w:pPr>
            <w:r w:rsidRPr="003B2A2A">
              <w:rPr>
                <w:rFonts w:eastAsia="ＭＳ 明朝" w:cs="ＭＳ 明朝"/>
                <w:szCs w:val="21"/>
              </w:rPr>
              <w:t xml:space="preserve">第４５条・第５３条の許可・同意申請及び届出 </w:t>
            </w:r>
          </w:p>
          <w:p w14:paraId="0E8E0C7E" w14:textId="77777777" w:rsidR="00F737CF" w:rsidRDefault="00F737CF" w:rsidP="001763EA">
            <w:pPr>
              <w:spacing w:line="0" w:lineRule="atLeast"/>
              <w:ind w:leftChars="100" w:left="480" w:hangingChars="100" w:hanging="240"/>
              <w:jc w:val="left"/>
              <w:rPr>
                <w:rFonts w:eastAsia="ＭＳ 明朝"/>
                <w:szCs w:val="21"/>
              </w:rPr>
            </w:pPr>
            <w:r w:rsidRPr="003B2A2A">
              <w:rPr>
                <w:rFonts w:eastAsia="ＭＳ 明朝" w:cs="ＭＳ 明朝" w:hint="eastAsia"/>
                <w:szCs w:val="21"/>
              </w:rPr>
              <w:t>・</w:t>
            </w:r>
            <w:r w:rsidRPr="003B2A2A">
              <w:rPr>
                <w:rFonts w:eastAsia="ＭＳ 明朝" w:hint="eastAsia"/>
                <w:szCs w:val="21"/>
              </w:rPr>
              <w:t>宅地造成及び特定盛土等規制法第１２条・第１５条・第１６条・第１７条・</w:t>
            </w:r>
          </w:p>
          <w:p w14:paraId="7A81F42B" w14:textId="77777777" w:rsidR="00F737CF" w:rsidRPr="003B2A2A" w:rsidRDefault="00F737CF" w:rsidP="001763EA">
            <w:pPr>
              <w:spacing w:line="0" w:lineRule="atLeast"/>
              <w:ind w:leftChars="200" w:left="480"/>
              <w:jc w:val="left"/>
              <w:rPr>
                <w:rFonts w:eastAsia="ＭＳ 明朝"/>
                <w:szCs w:val="21"/>
              </w:rPr>
            </w:pPr>
            <w:r w:rsidRPr="003B2A2A">
              <w:rPr>
                <w:rFonts w:eastAsia="ＭＳ 明朝" w:hint="eastAsia"/>
                <w:szCs w:val="21"/>
              </w:rPr>
              <w:t>第１８条・第１９条・第２１条の申請、協議申出、届出及び報告</w:t>
            </w:r>
          </w:p>
          <w:p w14:paraId="668110E0" w14:textId="77777777" w:rsidR="00F737CF" w:rsidRPr="003B2A2A" w:rsidRDefault="00F737CF" w:rsidP="001763EA">
            <w:pPr>
              <w:spacing w:after="131" w:line="0" w:lineRule="atLeast"/>
              <w:ind w:left="199"/>
              <w:jc w:val="left"/>
              <w:rPr>
                <w:rFonts w:eastAsia="ＭＳ 明朝"/>
                <w:szCs w:val="21"/>
              </w:rPr>
            </w:pPr>
            <w:r w:rsidRPr="003B2A2A">
              <w:rPr>
                <w:rFonts w:eastAsia="ＭＳ 明朝" w:cs="ＭＳ 明朝"/>
                <w:szCs w:val="21"/>
              </w:rPr>
              <w:t xml:space="preserve">・建築基準法第４２条第１項第５号の位置の指定の申請及び届出 </w:t>
            </w:r>
          </w:p>
          <w:p w14:paraId="007159F0" w14:textId="77777777" w:rsidR="00F737CF" w:rsidRPr="003B2A2A" w:rsidRDefault="00F737CF" w:rsidP="001763EA">
            <w:pPr>
              <w:spacing w:after="129" w:line="0" w:lineRule="atLeast"/>
              <w:ind w:left="199"/>
              <w:jc w:val="left"/>
              <w:rPr>
                <w:rFonts w:eastAsia="ＭＳ 明朝"/>
                <w:szCs w:val="21"/>
              </w:rPr>
            </w:pPr>
            <w:r w:rsidRPr="003B2A2A">
              <w:rPr>
                <w:rFonts w:eastAsia="ＭＳ 明朝" w:cs="ＭＳ 明朝"/>
                <w:szCs w:val="21"/>
              </w:rPr>
              <w:t xml:space="preserve">・東大阪市開発指導要綱協議申出書及び協定書の締結 </w:t>
            </w:r>
          </w:p>
          <w:p w14:paraId="179409A2" w14:textId="77777777" w:rsidR="00F737CF" w:rsidRPr="003B2A2A" w:rsidRDefault="00F737CF" w:rsidP="001763EA">
            <w:pPr>
              <w:spacing w:after="762" w:line="0" w:lineRule="atLeast"/>
              <w:ind w:left="199"/>
              <w:jc w:val="left"/>
              <w:rPr>
                <w:rFonts w:eastAsia="ＭＳ 明朝"/>
                <w:szCs w:val="21"/>
              </w:rPr>
            </w:pPr>
            <w:r w:rsidRPr="003B2A2A">
              <w:rPr>
                <w:rFonts w:eastAsia="ＭＳ 明朝" w:cs="ＭＳ 明朝"/>
                <w:szCs w:val="21"/>
              </w:rPr>
              <w:t xml:space="preserve">・東大阪市開発指導要綱変更届出・変更協議申出書及び変更協定書の締結 </w:t>
            </w:r>
          </w:p>
          <w:p w14:paraId="25423D3C" w14:textId="77777777" w:rsidR="00F737CF" w:rsidRPr="003B2A2A" w:rsidRDefault="00F737CF" w:rsidP="001763EA">
            <w:pPr>
              <w:spacing w:after="390" w:line="0" w:lineRule="atLeast"/>
              <w:ind w:left="480"/>
              <w:rPr>
                <w:rFonts w:eastAsia="ＭＳ 明朝" w:cs="ＭＳ 明朝"/>
                <w:sz w:val="24"/>
              </w:rPr>
            </w:pPr>
            <w:r w:rsidRPr="003B2A2A">
              <w:rPr>
                <w:rFonts w:eastAsia="ＭＳ 明朝" w:cs="ＭＳ 明朝"/>
                <w:sz w:val="24"/>
              </w:rPr>
              <w:t xml:space="preserve">以上に関する申請手続き・訂正・受領の件。 </w:t>
            </w:r>
          </w:p>
          <w:p w14:paraId="7933DA4F" w14:textId="77777777" w:rsidR="00F737CF" w:rsidRDefault="00F737CF" w:rsidP="001763EA">
            <w:pPr>
              <w:spacing w:after="341" w:line="0" w:lineRule="atLeast"/>
              <w:ind w:left="931"/>
              <w:rPr>
                <w:rFonts w:eastAsia="ＭＳ 明朝" w:cs="ＭＳ 明朝"/>
                <w:sz w:val="26"/>
              </w:rPr>
            </w:pPr>
            <w:r w:rsidRPr="003B2A2A">
              <w:rPr>
                <w:rFonts w:eastAsia="ＭＳ 明朝" w:cs="ＭＳ 明朝"/>
                <w:sz w:val="26"/>
              </w:rPr>
              <w:t xml:space="preserve">  </w:t>
            </w:r>
            <w:r w:rsidRPr="003B2A2A">
              <w:rPr>
                <w:rFonts w:eastAsia="ＭＳ 明朝" w:cs="ＭＳ 明朝" w:hint="eastAsia"/>
                <w:sz w:val="26"/>
              </w:rPr>
              <w:t xml:space="preserve">　　</w:t>
            </w:r>
            <w:r w:rsidRPr="003B2A2A">
              <w:rPr>
                <w:rFonts w:eastAsia="ＭＳ 明朝" w:cs="ＭＳ 明朝"/>
                <w:sz w:val="26"/>
              </w:rPr>
              <w:t xml:space="preserve"> 年  </w:t>
            </w:r>
            <w:r w:rsidRPr="003B2A2A">
              <w:rPr>
                <w:rFonts w:eastAsia="ＭＳ 明朝" w:cs="ＭＳ 明朝" w:hint="eastAsia"/>
                <w:sz w:val="26"/>
              </w:rPr>
              <w:t xml:space="preserve">　　</w:t>
            </w:r>
            <w:r w:rsidRPr="003B2A2A">
              <w:rPr>
                <w:rFonts w:eastAsia="ＭＳ 明朝" w:cs="ＭＳ 明朝"/>
                <w:sz w:val="26"/>
              </w:rPr>
              <w:t xml:space="preserve">月  </w:t>
            </w:r>
            <w:r w:rsidRPr="003B2A2A">
              <w:rPr>
                <w:rFonts w:eastAsia="ＭＳ 明朝" w:cs="ＭＳ 明朝" w:hint="eastAsia"/>
                <w:sz w:val="26"/>
              </w:rPr>
              <w:t xml:space="preserve">　　</w:t>
            </w:r>
            <w:r w:rsidRPr="003B2A2A">
              <w:rPr>
                <w:rFonts w:eastAsia="ＭＳ 明朝" w:cs="ＭＳ 明朝"/>
                <w:sz w:val="26"/>
              </w:rPr>
              <w:t xml:space="preserve">日 </w:t>
            </w:r>
          </w:p>
          <w:p w14:paraId="554AF109" w14:textId="77777777" w:rsidR="00F737CF" w:rsidRPr="003B2A2A" w:rsidRDefault="00F737CF" w:rsidP="001763EA">
            <w:pPr>
              <w:spacing w:after="341" w:line="0" w:lineRule="atLeast"/>
              <w:ind w:left="931"/>
              <w:rPr>
                <w:rFonts w:eastAsia="ＭＳ 明朝"/>
              </w:rPr>
            </w:pPr>
          </w:p>
          <w:p w14:paraId="370DD0E5" w14:textId="77777777" w:rsidR="00F737CF" w:rsidRPr="003B2A2A" w:rsidRDefault="00F737CF" w:rsidP="001763EA">
            <w:pPr>
              <w:spacing w:after="422" w:line="0" w:lineRule="atLeast"/>
              <w:ind w:left="1003"/>
              <w:rPr>
                <w:rFonts w:eastAsia="ＭＳ 明朝"/>
              </w:rPr>
            </w:pPr>
            <w:r w:rsidRPr="003B2A2A">
              <w:rPr>
                <w:rFonts w:eastAsia="ＭＳ 明朝" w:cs="ＭＳ 明朝"/>
              </w:rPr>
              <w:t xml:space="preserve">住 所 </w:t>
            </w:r>
          </w:p>
          <w:p w14:paraId="2813A6E0" w14:textId="77777777" w:rsidR="00F737CF" w:rsidRPr="003B2A2A" w:rsidRDefault="00F737CF" w:rsidP="001763EA">
            <w:pPr>
              <w:tabs>
                <w:tab w:val="center" w:pos="1279"/>
                <w:tab w:val="center" w:pos="7164"/>
              </w:tabs>
              <w:spacing w:line="0" w:lineRule="atLeast"/>
              <w:rPr>
                <w:rFonts w:eastAsia="ＭＳ 明朝"/>
              </w:rPr>
            </w:pPr>
            <w:r w:rsidRPr="003B2A2A">
              <w:rPr>
                <w:rFonts w:eastAsia="ＭＳ 明朝"/>
              </w:rPr>
              <w:tab/>
            </w:r>
            <w:r w:rsidRPr="003B2A2A">
              <w:rPr>
                <w:rFonts w:eastAsia="ＭＳ 明朝" w:cs="ＭＳ 明朝"/>
              </w:rPr>
              <w:t xml:space="preserve">氏 名 </w:t>
            </w:r>
            <w:r w:rsidRPr="003B2A2A">
              <w:rPr>
                <w:rFonts w:eastAsia="ＭＳ 明朝" w:cs="ＭＳ 明朝"/>
              </w:rPr>
              <w:tab/>
            </w:r>
            <w:r w:rsidRPr="003B2A2A">
              <w:rPr>
                <w:rFonts w:eastAsia="ＭＳ 明朝" w:cs="ＭＳ 明朝"/>
                <w:sz w:val="18"/>
                <w:bdr w:val="single" w:sz="8" w:space="0" w:color="000000"/>
              </w:rPr>
              <w:t>実印</w:t>
            </w:r>
          </w:p>
        </w:tc>
      </w:tr>
    </w:tbl>
    <w:p w14:paraId="251A9801" w14:textId="77777777" w:rsidR="00F737CF" w:rsidRDefault="00F737CF" w:rsidP="003559B4">
      <w:pPr>
        <w:snapToGrid w:val="0"/>
        <w:rPr>
          <w:rFonts w:asciiTheme="minorEastAsia" w:hAnsiTheme="minorEastAsia" w:hint="eastAsia"/>
        </w:rPr>
      </w:pPr>
      <w:bookmarkStart w:id="0" w:name="_GoBack"/>
      <w:bookmarkEnd w:id="0"/>
    </w:p>
    <w:sectPr w:rsidR="00F737CF" w:rsidSect="005A56E2">
      <w:headerReference w:type="default" r:id="rId8"/>
      <w:pgSz w:w="11906" w:h="16838" w:code="9"/>
      <w:pgMar w:top="1418" w:right="1134" w:bottom="851" w:left="1134" w:header="851" w:footer="992" w:gutter="0"/>
      <w:cols w:space="425"/>
      <w:titlePg/>
      <w:docGrid w:type="linesAndChars" w:linePitch="7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96B66" w14:textId="77777777" w:rsidR="001026CF" w:rsidRDefault="001026CF" w:rsidP="00F20D0C">
      <w:r>
        <w:separator/>
      </w:r>
    </w:p>
  </w:endnote>
  <w:endnote w:type="continuationSeparator" w:id="0">
    <w:p w14:paraId="5E800484" w14:textId="77777777" w:rsidR="001026CF" w:rsidRDefault="001026CF" w:rsidP="00F2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316BC" w14:textId="77777777" w:rsidR="001026CF" w:rsidRDefault="001026CF" w:rsidP="00F20D0C">
      <w:r>
        <w:separator/>
      </w:r>
    </w:p>
  </w:footnote>
  <w:footnote w:type="continuationSeparator" w:id="0">
    <w:p w14:paraId="21AFE9D6" w14:textId="77777777" w:rsidR="001026CF" w:rsidRDefault="001026CF" w:rsidP="00F2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9D00" w14:textId="77777777" w:rsidR="00DB3081" w:rsidRDefault="00DB3081" w:rsidP="005A56E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789F"/>
    <w:multiLevelType w:val="hybridMultilevel"/>
    <w:tmpl w:val="6D0E427C"/>
    <w:lvl w:ilvl="0" w:tplc="3522E9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0B6032"/>
    <w:multiLevelType w:val="hybridMultilevel"/>
    <w:tmpl w:val="2438CE70"/>
    <w:lvl w:ilvl="0" w:tplc="00000000">
      <w:start w:val="1"/>
      <w:numFmt w:val="decimal"/>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2" w15:restartNumberingAfterBreak="0">
    <w:nsid w:val="1E776AF7"/>
    <w:multiLevelType w:val="hybridMultilevel"/>
    <w:tmpl w:val="0136EB04"/>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4B0A0043"/>
    <w:multiLevelType w:val="hybridMultilevel"/>
    <w:tmpl w:val="A54848AC"/>
    <w:lvl w:ilvl="0" w:tplc="67D4D19A">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94A07C7"/>
    <w:multiLevelType w:val="hybridMultilevel"/>
    <w:tmpl w:val="93B29730"/>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6F392E33"/>
    <w:multiLevelType w:val="hybridMultilevel"/>
    <w:tmpl w:val="662036EC"/>
    <w:lvl w:ilvl="0" w:tplc="E60E4F58">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4"/>
  <w:displayHorizontalDrawingGridEvery w:val="2"/>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38E0"/>
    <w:rsid w:val="0000201C"/>
    <w:rsid w:val="00004AA4"/>
    <w:rsid w:val="00005945"/>
    <w:rsid w:val="000178DB"/>
    <w:rsid w:val="0002000C"/>
    <w:rsid w:val="00023BE7"/>
    <w:rsid w:val="00030993"/>
    <w:rsid w:val="0003586F"/>
    <w:rsid w:val="000359A8"/>
    <w:rsid w:val="0003679B"/>
    <w:rsid w:val="000432AA"/>
    <w:rsid w:val="000536B1"/>
    <w:rsid w:val="0005783D"/>
    <w:rsid w:val="000624C8"/>
    <w:rsid w:val="00062C8F"/>
    <w:rsid w:val="00065649"/>
    <w:rsid w:val="00074C13"/>
    <w:rsid w:val="00076BFE"/>
    <w:rsid w:val="000945CA"/>
    <w:rsid w:val="000A7419"/>
    <w:rsid w:val="000B1AF4"/>
    <w:rsid w:val="000B1D86"/>
    <w:rsid w:val="000B3C2B"/>
    <w:rsid w:val="000B7830"/>
    <w:rsid w:val="000C1523"/>
    <w:rsid w:val="000C346F"/>
    <w:rsid w:val="000C67AD"/>
    <w:rsid w:val="000C7C7D"/>
    <w:rsid w:val="000D01D1"/>
    <w:rsid w:val="000E0919"/>
    <w:rsid w:val="000E672C"/>
    <w:rsid w:val="000F0BA6"/>
    <w:rsid w:val="001026CF"/>
    <w:rsid w:val="00120367"/>
    <w:rsid w:val="001226D6"/>
    <w:rsid w:val="00127D1D"/>
    <w:rsid w:val="00130F9D"/>
    <w:rsid w:val="00135CF6"/>
    <w:rsid w:val="001373A7"/>
    <w:rsid w:val="0014196C"/>
    <w:rsid w:val="00143953"/>
    <w:rsid w:val="001474F8"/>
    <w:rsid w:val="001658DC"/>
    <w:rsid w:val="001662F0"/>
    <w:rsid w:val="0017065A"/>
    <w:rsid w:val="00196216"/>
    <w:rsid w:val="001969D1"/>
    <w:rsid w:val="001A6294"/>
    <w:rsid w:val="001C339B"/>
    <w:rsid w:val="001E732A"/>
    <w:rsid w:val="001F2E10"/>
    <w:rsid w:val="002015B4"/>
    <w:rsid w:val="0020535B"/>
    <w:rsid w:val="00212CD3"/>
    <w:rsid w:val="00215B08"/>
    <w:rsid w:val="0022214A"/>
    <w:rsid w:val="00225023"/>
    <w:rsid w:val="0023075D"/>
    <w:rsid w:val="00234EB5"/>
    <w:rsid w:val="0024322C"/>
    <w:rsid w:val="002441B1"/>
    <w:rsid w:val="00251603"/>
    <w:rsid w:val="002548EB"/>
    <w:rsid w:val="00260304"/>
    <w:rsid w:val="00260FFC"/>
    <w:rsid w:val="00262CB0"/>
    <w:rsid w:val="002661F7"/>
    <w:rsid w:val="00273609"/>
    <w:rsid w:val="00282C2B"/>
    <w:rsid w:val="00295A29"/>
    <w:rsid w:val="002968BB"/>
    <w:rsid w:val="002A026B"/>
    <w:rsid w:val="002A274F"/>
    <w:rsid w:val="002A3EB9"/>
    <w:rsid w:val="002A6CF3"/>
    <w:rsid w:val="002A7847"/>
    <w:rsid w:val="002B7CE5"/>
    <w:rsid w:val="002C485B"/>
    <w:rsid w:val="002C772A"/>
    <w:rsid w:val="002D00FD"/>
    <w:rsid w:val="002D36B7"/>
    <w:rsid w:val="002D3E5E"/>
    <w:rsid w:val="002D3F4F"/>
    <w:rsid w:val="002D6519"/>
    <w:rsid w:val="002D6FD7"/>
    <w:rsid w:val="002E36DE"/>
    <w:rsid w:val="002E4D16"/>
    <w:rsid w:val="002E7B79"/>
    <w:rsid w:val="002F6209"/>
    <w:rsid w:val="0030266B"/>
    <w:rsid w:val="003029E8"/>
    <w:rsid w:val="003045D5"/>
    <w:rsid w:val="003071CD"/>
    <w:rsid w:val="00313900"/>
    <w:rsid w:val="00314300"/>
    <w:rsid w:val="003203F3"/>
    <w:rsid w:val="003349CA"/>
    <w:rsid w:val="00344C52"/>
    <w:rsid w:val="00346BE8"/>
    <w:rsid w:val="0035564E"/>
    <w:rsid w:val="003559B4"/>
    <w:rsid w:val="00366FAF"/>
    <w:rsid w:val="0037475F"/>
    <w:rsid w:val="00380CEA"/>
    <w:rsid w:val="0038483B"/>
    <w:rsid w:val="00393089"/>
    <w:rsid w:val="00395BD2"/>
    <w:rsid w:val="003A0A87"/>
    <w:rsid w:val="003A326D"/>
    <w:rsid w:val="003A4010"/>
    <w:rsid w:val="003B3D98"/>
    <w:rsid w:val="003B57DB"/>
    <w:rsid w:val="003D0489"/>
    <w:rsid w:val="003D3084"/>
    <w:rsid w:val="00401018"/>
    <w:rsid w:val="00402088"/>
    <w:rsid w:val="00406E72"/>
    <w:rsid w:val="00417198"/>
    <w:rsid w:val="004178C6"/>
    <w:rsid w:val="00426BDA"/>
    <w:rsid w:val="00426EDB"/>
    <w:rsid w:val="00433C54"/>
    <w:rsid w:val="004466C7"/>
    <w:rsid w:val="00452681"/>
    <w:rsid w:val="00455BFA"/>
    <w:rsid w:val="00460FDC"/>
    <w:rsid w:val="00465045"/>
    <w:rsid w:val="00465B98"/>
    <w:rsid w:val="00473A24"/>
    <w:rsid w:val="0048379C"/>
    <w:rsid w:val="00485C79"/>
    <w:rsid w:val="00486AA3"/>
    <w:rsid w:val="004873B1"/>
    <w:rsid w:val="004A0DA9"/>
    <w:rsid w:val="004B5117"/>
    <w:rsid w:val="004D5D1D"/>
    <w:rsid w:val="004E689D"/>
    <w:rsid w:val="004F4306"/>
    <w:rsid w:val="005048DE"/>
    <w:rsid w:val="005073E1"/>
    <w:rsid w:val="005144D3"/>
    <w:rsid w:val="00514929"/>
    <w:rsid w:val="005165E9"/>
    <w:rsid w:val="0052165F"/>
    <w:rsid w:val="00523C62"/>
    <w:rsid w:val="00525C6F"/>
    <w:rsid w:val="0052703B"/>
    <w:rsid w:val="005303D6"/>
    <w:rsid w:val="00535555"/>
    <w:rsid w:val="00536E52"/>
    <w:rsid w:val="00536F11"/>
    <w:rsid w:val="00540B03"/>
    <w:rsid w:val="00550AA1"/>
    <w:rsid w:val="005519F0"/>
    <w:rsid w:val="00560C28"/>
    <w:rsid w:val="00560DB6"/>
    <w:rsid w:val="00561858"/>
    <w:rsid w:val="00563653"/>
    <w:rsid w:val="00567E05"/>
    <w:rsid w:val="00570F7B"/>
    <w:rsid w:val="00584513"/>
    <w:rsid w:val="0058510F"/>
    <w:rsid w:val="005877DE"/>
    <w:rsid w:val="005962F0"/>
    <w:rsid w:val="005965E8"/>
    <w:rsid w:val="00596D0B"/>
    <w:rsid w:val="005A0048"/>
    <w:rsid w:val="005A2068"/>
    <w:rsid w:val="005A39EB"/>
    <w:rsid w:val="005A56E2"/>
    <w:rsid w:val="005B3626"/>
    <w:rsid w:val="005B6396"/>
    <w:rsid w:val="005C2977"/>
    <w:rsid w:val="005C396A"/>
    <w:rsid w:val="005C4682"/>
    <w:rsid w:val="005D2A15"/>
    <w:rsid w:val="005D7D33"/>
    <w:rsid w:val="005E4347"/>
    <w:rsid w:val="005E5433"/>
    <w:rsid w:val="005F214E"/>
    <w:rsid w:val="005F3DAC"/>
    <w:rsid w:val="005F4F9C"/>
    <w:rsid w:val="00600B6A"/>
    <w:rsid w:val="006040B7"/>
    <w:rsid w:val="00612001"/>
    <w:rsid w:val="00620710"/>
    <w:rsid w:val="00632955"/>
    <w:rsid w:val="00632B58"/>
    <w:rsid w:val="00633E89"/>
    <w:rsid w:val="006368A6"/>
    <w:rsid w:val="00640E20"/>
    <w:rsid w:val="00641933"/>
    <w:rsid w:val="006432A3"/>
    <w:rsid w:val="00651B90"/>
    <w:rsid w:val="00653CFF"/>
    <w:rsid w:val="006560DD"/>
    <w:rsid w:val="006648D1"/>
    <w:rsid w:val="0066564A"/>
    <w:rsid w:val="00673D98"/>
    <w:rsid w:val="00675C9C"/>
    <w:rsid w:val="00685C55"/>
    <w:rsid w:val="00690AAA"/>
    <w:rsid w:val="00692B03"/>
    <w:rsid w:val="00694775"/>
    <w:rsid w:val="006A329F"/>
    <w:rsid w:val="006A746A"/>
    <w:rsid w:val="006B2A62"/>
    <w:rsid w:val="006B3919"/>
    <w:rsid w:val="006B6186"/>
    <w:rsid w:val="006C3C9D"/>
    <w:rsid w:val="006C4F39"/>
    <w:rsid w:val="006C5730"/>
    <w:rsid w:val="006C6437"/>
    <w:rsid w:val="006D011E"/>
    <w:rsid w:val="006D5A6D"/>
    <w:rsid w:val="006E04B9"/>
    <w:rsid w:val="006E06FB"/>
    <w:rsid w:val="006E7016"/>
    <w:rsid w:val="006F0196"/>
    <w:rsid w:val="006F0CF3"/>
    <w:rsid w:val="006F18FE"/>
    <w:rsid w:val="006F4CF2"/>
    <w:rsid w:val="006F6DAD"/>
    <w:rsid w:val="00710C08"/>
    <w:rsid w:val="007135A6"/>
    <w:rsid w:val="0073101E"/>
    <w:rsid w:val="00733C3E"/>
    <w:rsid w:val="00750418"/>
    <w:rsid w:val="00750BD1"/>
    <w:rsid w:val="00750E3D"/>
    <w:rsid w:val="007513DA"/>
    <w:rsid w:val="007523EA"/>
    <w:rsid w:val="00756B4F"/>
    <w:rsid w:val="00763F4A"/>
    <w:rsid w:val="0076407E"/>
    <w:rsid w:val="00767DF9"/>
    <w:rsid w:val="007740A4"/>
    <w:rsid w:val="00774B43"/>
    <w:rsid w:val="00780C5C"/>
    <w:rsid w:val="00782B70"/>
    <w:rsid w:val="007865CA"/>
    <w:rsid w:val="00791906"/>
    <w:rsid w:val="00794D16"/>
    <w:rsid w:val="007B24F6"/>
    <w:rsid w:val="007B2A1F"/>
    <w:rsid w:val="007B60E0"/>
    <w:rsid w:val="007C0CF1"/>
    <w:rsid w:val="007C15B8"/>
    <w:rsid w:val="007C49AF"/>
    <w:rsid w:val="007C5588"/>
    <w:rsid w:val="007E6A3A"/>
    <w:rsid w:val="008006DD"/>
    <w:rsid w:val="008071D8"/>
    <w:rsid w:val="00807AF5"/>
    <w:rsid w:val="00827393"/>
    <w:rsid w:val="00832A4C"/>
    <w:rsid w:val="00835853"/>
    <w:rsid w:val="0083600B"/>
    <w:rsid w:val="008364BB"/>
    <w:rsid w:val="0083656E"/>
    <w:rsid w:val="0084177E"/>
    <w:rsid w:val="00844F9E"/>
    <w:rsid w:val="008504E6"/>
    <w:rsid w:val="008517C5"/>
    <w:rsid w:val="00853C9E"/>
    <w:rsid w:val="00853F2D"/>
    <w:rsid w:val="00867773"/>
    <w:rsid w:val="00873974"/>
    <w:rsid w:val="008765C0"/>
    <w:rsid w:val="00877170"/>
    <w:rsid w:val="00877658"/>
    <w:rsid w:val="0088720B"/>
    <w:rsid w:val="008A2540"/>
    <w:rsid w:val="008A4F87"/>
    <w:rsid w:val="008B36B2"/>
    <w:rsid w:val="008B5480"/>
    <w:rsid w:val="008C5784"/>
    <w:rsid w:val="008D4356"/>
    <w:rsid w:val="008D6EC1"/>
    <w:rsid w:val="008F2AA6"/>
    <w:rsid w:val="008F4EA1"/>
    <w:rsid w:val="008F6001"/>
    <w:rsid w:val="00904CBB"/>
    <w:rsid w:val="0090632D"/>
    <w:rsid w:val="00906B10"/>
    <w:rsid w:val="00907623"/>
    <w:rsid w:val="009116C2"/>
    <w:rsid w:val="009117A7"/>
    <w:rsid w:val="00911FFA"/>
    <w:rsid w:val="009129AE"/>
    <w:rsid w:val="009146A1"/>
    <w:rsid w:val="00920E0F"/>
    <w:rsid w:val="009406CC"/>
    <w:rsid w:val="0094283D"/>
    <w:rsid w:val="0094422F"/>
    <w:rsid w:val="00945E78"/>
    <w:rsid w:val="009460F4"/>
    <w:rsid w:val="00951016"/>
    <w:rsid w:val="00960528"/>
    <w:rsid w:val="009724A5"/>
    <w:rsid w:val="0097352D"/>
    <w:rsid w:val="00985EC5"/>
    <w:rsid w:val="0099687E"/>
    <w:rsid w:val="009B2D8C"/>
    <w:rsid w:val="009D32EA"/>
    <w:rsid w:val="009E1697"/>
    <w:rsid w:val="009E19DE"/>
    <w:rsid w:val="009F2A20"/>
    <w:rsid w:val="009F38E0"/>
    <w:rsid w:val="00A11767"/>
    <w:rsid w:val="00A24499"/>
    <w:rsid w:val="00A24933"/>
    <w:rsid w:val="00A2672F"/>
    <w:rsid w:val="00A47776"/>
    <w:rsid w:val="00A53B9A"/>
    <w:rsid w:val="00A54EA0"/>
    <w:rsid w:val="00A575B9"/>
    <w:rsid w:val="00A64C0C"/>
    <w:rsid w:val="00A67EDC"/>
    <w:rsid w:val="00A67F1F"/>
    <w:rsid w:val="00A808A9"/>
    <w:rsid w:val="00A82B18"/>
    <w:rsid w:val="00A83501"/>
    <w:rsid w:val="00A83ACA"/>
    <w:rsid w:val="00A85064"/>
    <w:rsid w:val="00A93F80"/>
    <w:rsid w:val="00AA0034"/>
    <w:rsid w:val="00AA2826"/>
    <w:rsid w:val="00AA4109"/>
    <w:rsid w:val="00AA45E3"/>
    <w:rsid w:val="00AA6FEF"/>
    <w:rsid w:val="00AA79C7"/>
    <w:rsid w:val="00AB1777"/>
    <w:rsid w:val="00AC3073"/>
    <w:rsid w:val="00AC3AAD"/>
    <w:rsid w:val="00AC51C3"/>
    <w:rsid w:val="00AD050D"/>
    <w:rsid w:val="00AD1DE6"/>
    <w:rsid w:val="00AD5404"/>
    <w:rsid w:val="00AD6C1E"/>
    <w:rsid w:val="00AE2401"/>
    <w:rsid w:val="00AE7278"/>
    <w:rsid w:val="00B1319A"/>
    <w:rsid w:val="00B1511D"/>
    <w:rsid w:val="00B15A2C"/>
    <w:rsid w:val="00B16609"/>
    <w:rsid w:val="00B22323"/>
    <w:rsid w:val="00B24891"/>
    <w:rsid w:val="00B32250"/>
    <w:rsid w:val="00B37269"/>
    <w:rsid w:val="00B43F26"/>
    <w:rsid w:val="00B51B14"/>
    <w:rsid w:val="00B62216"/>
    <w:rsid w:val="00B91B06"/>
    <w:rsid w:val="00B97141"/>
    <w:rsid w:val="00BB1D91"/>
    <w:rsid w:val="00BB59AB"/>
    <w:rsid w:val="00BC1775"/>
    <w:rsid w:val="00BC222E"/>
    <w:rsid w:val="00BC3248"/>
    <w:rsid w:val="00BC3474"/>
    <w:rsid w:val="00BC389A"/>
    <w:rsid w:val="00BD11F7"/>
    <w:rsid w:val="00BD489A"/>
    <w:rsid w:val="00BD4CF9"/>
    <w:rsid w:val="00C13E9F"/>
    <w:rsid w:val="00C20596"/>
    <w:rsid w:val="00C461AA"/>
    <w:rsid w:val="00C66364"/>
    <w:rsid w:val="00C71083"/>
    <w:rsid w:val="00C72E64"/>
    <w:rsid w:val="00C77E0F"/>
    <w:rsid w:val="00C815EA"/>
    <w:rsid w:val="00C826E5"/>
    <w:rsid w:val="00C8270D"/>
    <w:rsid w:val="00C839A1"/>
    <w:rsid w:val="00CA6E2B"/>
    <w:rsid w:val="00CB2653"/>
    <w:rsid w:val="00CB7054"/>
    <w:rsid w:val="00CB7C6A"/>
    <w:rsid w:val="00CC52A5"/>
    <w:rsid w:val="00CC5780"/>
    <w:rsid w:val="00CD07D3"/>
    <w:rsid w:val="00CD1196"/>
    <w:rsid w:val="00CD13A7"/>
    <w:rsid w:val="00CD328B"/>
    <w:rsid w:val="00CE6925"/>
    <w:rsid w:val="00CE7905"/>
    <w:rsid w:val="00CF53D0"/>
    <w:rsid w:val="00CF7B5F"/>
    <w:rsid w:val="00CF7E74"/>
    <w:rsid w:val="00D047B3"/>
    <w:rsid w:val="00D129DA"/>
    <w:rsid w:val="00D279C8"/>
    <w:rsid w:val="00D3478B"/>
    <w:rsid w:val="00D56512"/>
    <w:rsid w:val="00D62339"/>
    <w:rsid w:val="00D63470"/>
    <w:rsid w:val="00D712AE"/>
    <w:rsid w:val="00D75DDF"/>
    <w:rsid w:val="00D90122"/>
    <w:rsid w:val="00D9055C"/>
    <w:rsid w:val="00DA1802"/>
    <w:rsid w:val="00DA68FB"/>
    <w:rsid w:val="00DB3081"/>
    <w:rsid w:val="00DB3298"/>
    <w:rsid w:val="00DB76E6"/>
    <w:rsid w:val="00DC39A7"/>
    <w:rsid w:val="00DC41A2"/>
    <w:rsid w:val="00DC6D3D"/>
    <w:rsid w:val="00DD4C63"/>
    <w:rsid w:val="00DE4855"/>
    <w:rsid w:val="00DE5131"/>
    <w:rsid w:val="00DE5A36"/>
    <w:rsid w:val="00DF5024"/>
    <w:rsid w:val="00E05AF9"/>
    <w:rsid w:val="00E06281"/>
    <w:rsid w:val="00E109D1"/>
    <w:rsid w:val="00E117E3"/>
    <w:rsid w:val="00E11A0D"/>
    <w:rsid w:val="00E13180"/>
    <w:rsid w:val="00E13F81"/>
    <w:rsid w:val="00E22CE5"/>
    <w:rsid w:val="00E24D34"/>
    <w:rsid w:val="00E3387F"/>
    <w:rsid w:val="00E36DF2"/>
    <w:rsid w:val="00E36FC5"/>
    <w:rsid w:val="00E4256A"/>
    <w:rsid w:val="00E50A15"/>
    <w:rsid w:val="00E55BCA"/>
    <w:rsid w:val="00E57078"/>
    <w:rsid w:val="00E73F1C"/>
    <w:rsid w:val="00E75172"/>
    <w:rsid w:val="00E80C74"/>
    <w:rsid w:val="00E819E0"/>
    <w:rsid w:val="00E84C4D"/>
    <w:rsid w:val="00E91C0B"/>
    <w:rsid w:val="00E91C70"/>
    <w:rsid w:val="00EA5AB9"/>
    <w:rsid w:val="00EB03A2"/>
    <w:rsid w:val="00EB176B"/>
    <w:rsid w:val="00EB3727"/>
    <w:rsid w:val="00EB76D7"/>
    <w:rsid w:val="00EB7FB9"/>
    <w:rsid w:val="00EC2DDB"/>
    <w:rsid w:val="00EC6D0C"/>
    <w:rsid w:val="00ED0738"/>
    <w:rsid w:val="00EE3182"/>
    <w:rsid w:val="00EF0846"/>
    <w:rsid w:val="00EF6F41"/>
    <w:rsid w:val="00F13132"/>
    <w:rsid w:val="00F1414E"/>
    <w:rsid w:val="00F16A54"/>
    <w:rsid w:val="00F17DEC"/>
    <w:rsid w:val="00F20D0C"/>
    <w:rsid w:val="00F211CB"/>
    <w:rsid w:val="00F26EAC"/>
    <w:rsid w:val="00F31834"/>
    <w:rsid w:val="00F31F94"/>
    <w:rsid w:val="00F320C1"/>
    <w:rsid w:val="00F33923"/>
    <w:rsid w:val="00F340B8"/>
    <w:rsid w:val="00F54E11"/>
    <w:rsid w:val="00F61B46"/>
    <w:rsid w:val="00F626B5"/>
    <w:rsid w:val="00F65122"/>
    <w:rsid w:val="00F706BE"/>
    <w:rsid w:val="00F71D09"/>
    <w:rsid w:val="00F7300A"/>
    <w:rsid w:val="00F737CF"/>
    <w:rsid w:val="00F75EFA"/>
    <w:rsid w:val="00F7644D"/>
    <w:rsid w:val="00F76CE2"/>
    <w:rsid w:val="00F8710A"/>
    <w:rsid w:val="00F90C67"/>
    <w:rsid w:val="00F95053"/>
    <w:rsid w:val="00FB34DF"/>
    <w:rsid w:val="00FB7DB6"/>
    <w:rsid w:val="00FC1789"/>
    <w:rsid w:val="00FC2F54"/>
    <w:rsid w:val="00FD1D50"/>
    <w:rsid w:val="00FE10CF"/>
    <w:rsid w:val="00FF6E7D"/>
    <w:rsid w:val="00FF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2C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14E"/>
    <w:pPr>
      <w:widowControl w:val="0"/>
      <w:jc w:val="both"/>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80C74"/>
  </w:style>
  <w:style w:type="paragraph" w:styleId="a5">
    <w:name w:val="header"/>
    <w:basedOn w:val="a"/>
    <w:link w:val="a6"/>
    <w:rsid w:val="00F20D0C"/>
    <w:pPr>
      <w:tabs>
        <w:tab w:val="center" w:pos="4252"/>
        <w:tab w:val="right" w:pos="8504"/>
      </w:tabs>
      <w:snapToGrid w:val="0"/>
    </w:pPr>
  </w:style>
  <w:style w:type="character" w:customStyle="1" w:styleId="a6">
    <w:name w:val="ヘッダー (文字)"/>
    <w:basedOn w:val="a0"/>
    <w:link w:val="a5"/>
    <w:rsid w:val="00F20D0C"/>
    <w:rPr>
      <w:rFonts w:ascii="ＭＳ 明朝" w:hAnsi="ＭＳ 明朝"/>
      <w:kern w:val="2"/>
      <w:sz w:val="21"/>
      <w:szCs w:val="24"/>
    </w:rPr>
  </w:style>
  <w:style w:type="paragraph" w:styleId="a7">
    <w:name w:val="footer"/>
    <w:basedOn w:val="a"/>
    <w:link w:val="a8"/>
    <w:rsid w:val="00F20D0C"/>
    <w:pPr>
      <w:tabs>
        <w:tab w:val="center" w:pos="4252"/>
        <w:tab w:val="right" w:pos="8504"/>
      </w:tabs>
      <w:snapToGrid w:val="0"/>
    </w:pPr>
  </w:style>
  <w:style w:type="character" w:customStyle="1" w:styleId="a8">
    <w:name w:val="フッター (文字)"/>
    <w:basedOn w:val="a0"/>
    <w:link w:val="a7"/>
    <w:rsid w:val="00F20D0C"/>
    <w:rPr>
      <w:rFonts w:ascii="ＭＳ 明朝" w:hAnsi="ＭＳ 明朝"/>
      <w:kern w:val="2"/>
      <w:sz w:val="21"/>
      <w:szCs w:val="24"/>
    </w:rPr>
  </w:style>
  <w:style w:type="table" w:styleId="a9">
    <w:name w:val="Table Grid"/>
    <w:basedOn w:val="a1"/>
    <w:uiPriority w:val="59"/>
    <w:rsid w:val="00A244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D90122"/>
    <w:rPr>
      <w:rFonts w:asciiTheme="majorHAnsi" w:eastAsiaTheme="majorEastAsia" w:hAnsiTheme="majorHAnsi" w:cstheme="majorBidi"/>
      <w:sz w:val="18"/>
      <w:szCs w:val="18"/>
    </w:rPr>
  </w:style>
  <w:style w:type="character" w:customStyle="1" w:styleId="ab">
    <w:name w:val="吹き出し (文字)"/>
    <w:basedOn w:val="a0"/>
    <w:link w:val="aa"/>
    <w:semiHidden/>
    <w:rsid w:val="00D90122"/>
    <w:rPr>
      <w:rFonts w:asciiTheme="majorHAnsi" w:eastAsiaTheme="majorEastAsia" w:hAnsiTheme="majorHAnsi" w:cstheme="majorBidi"/>
      <w:sz w:val="18"/>
      <w:szCs w:val="18"/>
    </w:rPr>
  </w:style>
  <w:style w:type="character" w:styleId="ac">
    <w:name w:val="annotation reference"/>
    <w:basedOn w:val="a0"/>
    <w:unhideWhenUsed/>
    <w:rsid w:val="005C2977"/>
    <w:rPr>
      <w:sz w:val="18"/>
      <w:szCs w:val="18"/>
    </w:rPr>
  </w:style>
  <w:style w:type="paragraph" w:styleId="ad">
    <w:name w:val="annotation text"/>
    <w:basedOn w:val="a"/>
    <w:link w:val="ae"/>
    <w:unhideWhenUsed/>
    <w:rsid w:val="005C2977"/>
    <w:pPr>
      <w:jc w:val="left"/>
    </w:pPr>
  </w:style>
  <w:style w:type="character" w:customStyle="1" w:styleId="ae">
    <w:name w:val="コメント文字列 (文字)"/>
    <w:basedOn w:val="a0"/>
    <w:link w:val="ad"/>
    <w:rsid w:val="005C2977"/>
    <w:rPr>
      <w:rFonts w:ascii="ＭＳ 明朝" w:hAnsi="ＭＳ 明朝"/>
      <w:sz w:val="21"/>
      <w:szCs w:val="24"/>
    </w:rPr>
  </w:style>
  <w:style w:type="paragraph" w:styleId="af">
    <w:name w:val="annotation subject"/>
    <w:basedOn w:val="ad"/>
    <w:next w:val="ad"/>
    <w:link w:val="af0"/>
    <w:semiHidden/>
    <w:unhideWhenUsed/>
    <w:rsid w:val="005C2977"/>
    <w:rPr>
      <w:b/>
      <w:bCs/>
    </w:rPr>
  </w:style>
  <w:style w:type="character" w:customStyle="1" w:styleId="af0">
    <w:name w:val="コメント内容 (文字)"/>
    <w:basedOn w:val="ae"/>
    <w:link w:val="af"/>
    <w:semiHidden/>
    <w:rsid w:val="005C2977"/>
    <w:rPr>
      <w:rFonts w:ascii="ＭＳ 明朝" w:hAnsi="ＭＳ 明朝"/>
      <w:b/>
      <w:bCs/>
      <w:sz w:val="21"/>
      <w:szCs w:val="24"/>
    </w:rPr>
  </w:style>
  <w:style w:type="paragraph" w:customStyle="1" w:styleId="022">
    <w:name w:val="02：2倍上"/>
    <w:basedOn w:val="a"/>
    <w:uiPriority w:val="99"/>
    <w:rsid w:val="00AA79C7"/>
    <w:pPr>
      <w:wordWrap w:val="0"/>
      <w:overflowPunct w:val="0"/>
      <w:autoSpaceDE w:val="0"/>
      <w:autoSpaceDN w:val="0"/>
      <w:ind w:right="420"/>
      <w:jc w:val="right"/>
    </w:pPr>
    <w:rPr>
      <w:rFonts w:hAnsi="Century" w:cs="ＭＳ 明朝"/>
      <w:kern w:val="2"/>
      <w:szCs w:val="21"/>
    </w:rPr>
  </w:style>
  <w:style w:type="paragraph" w:customStyle="1" w:styleId="msonormal0">
    <w:name w:val="msonormal"/>
    <w:basedOn w:val="a"/>
    <w:rsid w:val="003559B4"/>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4">
    <w:name w:val="日付 (文字)"/>
    <w:basedOn w:val="a0"/>
    <w:link w:val="a3"/>
    <w:rsid w:val="003559B4"/>
    <w:rPr>
      <w:rFonts w:ascii="ＭＳ 明朝" w:hAnsi="ＭＳ 明朝"/>
      <w:sz w:val="21"/>
      <w:szCs w:val="24"/>
    </w:rPr>
  </w:style>
  <w:style w:type="character" w:styleId="af1">
    <w:name w:val="Hyperlink"/>
    <w:basedOn w:val="a0"/>
    <w:unhideWhenUsed/>
    <w:rsid w:val="00B97141"/>
    <w:rPr>
      <w:color w:val="0000FF" w:themeColor="hyperlink"/>
      <w:u w:val="single"/>
    </w:rPr>
  </w:style>
  <w:style w:type="character" w:customStyle="1" w:styleId="UnresolvedMention">
    <w:name w:val="Unresolved Mention"/>
    <w:basedOn w:val="a0"/>
    <w:uiPriority w:val="99"/>
    <w:semiHidden/>
    <w:unhideWhenUsed/>
    <w:rsid w:val="00B97141"/>
    <w:rPr>
      <w:color w:val="605E5C"/>
      <w:shd w:val="clear" w:color="auto" w:fill="E1DFDD"/>
    </w:rPr>
  </w:style>
  <w:style w:type="paragraph" w:styleId="af2">
    <w:name w:val="Revision"/>
    <w:hidden/>
    <w:uiPriority w:val="99"/>
    <w:semiHidden/>
    <w:rsid w:val="003203F3"/>
    <w:rPr>
      <w:rFonts w:ascii="ＭＳ 明朝" w:hAnsi="ＭＳ 明朝"/>
      <w:sz w:val="21"/>
      <w:szCs w:val="24"/>
    </w:rPr>
  </w:style>
  <w:style w:type="paragraph" w:styleId="af3">
    <w:name w:val="List Paragraph"/>
    <w:basedOn w:val="a"/>
    <w:uiPriority w:val="34"/>
    <w:qFormat/>
    <w:rsid w:val="00E24D34"/>
    <w:pPr>
      <w:ind w:leftChars="400" w:left="840"/>
    </w:pPr>
  </w:style>
  <w:style w:type="table" w:customStyle="1" w:styleId="TableGrid">
    <w:name w:val="TableGrid"/>
    <w:rsid w:val="00F737CF"/>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3248">
      <w:bodyDiv w:val="1"/>
      <w:marLeft w:val="0"/>
      <w:marRight w:val="0"/>
      <w:marTop w:val="0"/>
      <w:marBottom w:val="0"/>
      <w:divBdr>
        <w:top w:val="none" w:sz="0" w:space="0" w:color="auto"/>
        <w:left w:val="none" w:sz="0" w:space="0" w:color="auto"/>
        <w:bottom w:val="none" w:sz="0" w:space="0" w:color="auto"/>
        <w:right w:val="none" w:sz="0" w:space="0" w:color="auto"/>
      </w:divBdr>
    </w:div>
    <w:div w:id="325286690">
      <w:bodyDiv w:val="1"/>
      <w:marLeft w:val="0"/>
      <w:marRight w:val="0"/>
      <w:marTop w:val="0"/>
      <w:marBottom w:val="0"/>
      <w:divBdr>
        <w:top w:val="none" w:sz="0" w:space="0" w:color="auto"/>
        <w:left w:val="none" w:sz="0" w:space="0" w:color="auto"/>
        <w:bottom w:val="none" w:sz="0" w:space="0" w:color="auto"/>
        <w:right w:val="none" w:sz="0" w:space="0" w:color="auto"/>
      </w:divBdr>
    </w:div>
    <w:div w:id="520895420">
      <w:bodyDiv w:val="1"/>
      <w:marLeft w:val="0"/>
      <w:marRight w:val="0"/>
      <w:marTop w:val="0"/>
      <w:marBottom w:val="0"/>
      <w:divBdr>
        <w:top w:val="none" w:sz="0" w:space="0" w:color="auto"/>
        <w:left w:val="none" w:sz="0" w:space="0" w:color="auto"/>
        <w:bottom w:val="none" w:sz="0" w:space="0" w:color="auto"/>
        <w:right w:val="none" w:sz="0" w:space="0" w:color="auto"/>
      </w:divBdr>
    </w:div>
    <w:div w:id="613102547">
      <w:bodyDiv w:val="1"/>
      <w:marLeft w:val="0"/>
      <w:marRight w:val="0"/>
      <w:marTop w:val="0"/>
      <w:marBottom w:val="0"/>
      <w:divBdr>
        <w:top w:val="none" w:sz="0" w:space="0" w:color="auto"/>
        <w:left w:val="none" w:sz="0" w:space="0" w:color="auto"/>
        <w:bottom w:val="none" w:sz="0" w:space="0" w:color="auto"/>
        <w:right w:val="none" w:sz="0" w:space="0" w:color="auto"/>
      </w:divBdr>
      <w:divsChild>
        <w:div w:id="102969010">
          <w:marLeft w:val="0"/>
          <w:marRight w:val="0"/>
          <w:marTop w:val="0"/>
          <w:marBottom w:val="0"/>
          <w:divBdr>
            <w:top w:val="none" w:sz="0" w:space="0" w:color="auto"/>
            <w:left w:val="none" w:sz="0" w:space="0" w:color="auto"/>
            <w:bottom w:val="none" w:sz="0" w:space="0" w:color="auto"/>
            <w:right w:val="none" w:sz="0" w:space="0" w:color="auto"/>
          </w:divBdr>
          <w:divsChild>
            <w:div w:id="1216506627">
              <w:marLeft w:val="0"/>
              <w:marRight w:val="0"/>
              <w:marTop w:val="0"/>
              <w:marBottom w:val="0"/>
              <w:divBdr>
                <w:top w:val="none" w:sz="0" w:space="0" w:color="auto"/>
                <w:left w:val="none" w:sz="0" w:space="0" w:color="auto"/>
                <w:bottom w:val="none" w:sz="0" w:space="0" w:color="auto"/>
                <w:right w:val="none" w:sz="0" w:space="0" w:color="auto"/>
              </w:divBdr>
              <w:divsChild>
                <w:div w:id="1829251390">
                  <w:marLeft w:val="0"/>
                  <w:marRight w:val="1035"/>
                  <w:marTop w:val="0"/>
                  <w:marBottom w:val="0"/>
                  <w:divBdr>
                    <w:top w:val="none" w:sz="0" w:space="0" w:color="auto"/>
                    <w:left w:val="none" w:sz="0" w:space="0" w:color="auto"/>
                    <w:bottom w:val="none" w:sz="0" w:space="0" w:color="auto"/>
                    <w:right w:val="none" w:sz="0" w:space="0" w:color="auto"/>
                  </w:divBdr>
                  <w:divsChild>
                    <w:div w:id="2765645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9249">
          <w:marLeft w:val="0"/>
          <w:marRight w:val="0"/>
          <w:marTop w:val="0"/>
          <w:marBottom w:val="0"/>
          <w:divBdr>
            <w:top w:val="none" w:sz="0" w:space="0" w:color="auto"/>
            <w:left w:val="none" w:sz="0" w:space="0" w:color="auto"/>
            <w:bottom w:val="none" w:sz="0" w:space="0" w:color="auto"/>
            <w:right w:val="none" w:sz="0" w:space="0" w:color="auto"/>
          </w:divBdr>
          <w:divsChild>
            <w:div w:id="1560750232">
              <w:marLeft w:val="0"/>
              <w:marRight w:val="0"/>
              <w:marTop w:val="0"/>
              <w:marBottom w:val="0"/>
              <w:divBdr>
                <w:top w:val="none" w:sz="0" w:space="0" w:color="auto"/>
                <w:left w:val="none" w:sz="0" w:space="0" w:color="auto"/>
                <w:bottom w:val="none" w:sz="0" w:space="0" w:color="auto"/>
                <w:right w:val="none" w:sz="0" w:space="0" w:color="auto"/>
              </w:divBdr>
              <w:divsChild>
                <w:div w:id="409081673">
                  <w:marLeft w:val="0"/>
                  <w:marRight w:val="1035"/>
                  <w:marTop w:val="0"/>
                  <w:marBottom w:val="0"/>
                  <w:divBdr>
                    <w:top w:val="none" w:sz="0" w:space="0" w:color="auto"/>
                    <w:left w:val="none" w:sz="0" w:space="0" w:color="auto"/>
                    <w:bottom w:val="none" w:sz="0" w:space="0" w:color="auto"/>
                    <w:right w:val="none" w:sz="0" w:space="0" w:color="auto"/>
                  </w:divBdr>
                  <w:divsChild>
                    <w:div w:id="20882641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12116">
      <w:bodyDiv w:val="1"/>
      <w:marLeft w:val="0"/>
      <w:marRight w:val="0"/>
      <w:marTop w:val="0"/>
      <w:marBottom w:val="0"/>
      <w:divBdr>
        <w:top w:val="none" w:sz="0" w:space="0" w:color="auto"/>
        <w:left w:val="none" w:sz="0" w:space="0" w:color="auto"/>
        <w:bottom w:val="none" w:sz="0" w:space="0" w:color="auto"/>
        <w:right w:val="none" w:sz="0" w:space="0" w:color="auto"/>
      </w:divBdr>
    </w:div>
    <w:div w:id="1242370059">
      <w:bodyDiv w:val="1"/>
      <w:marLeft w:val="0"/>
      <w:marRight w:val="0"/>
      <w:marTop w:val="0"/>
      <w:marBottom w:val="0"/>
      <w:divBdr>
        <w:top w:val="none" w:sz="0" w:space="0" w:color="auto"/>
        <w:left w:val="none" w:sz="0" w:space="0" w:color="auto"/>
        <w:bottom w:val="none" w:sz="0" w:space="0" w:color="auto"/>
        <w:right w:val="none" w:sz="0" w:space="0" w:color="auto"/>
      </w:divBdr>
    </w:div>
    <w:div w:id="1331448697">
      <w:bodyDiv w:val="1"/>
      <w:marLeft w:val="0"/>
      <w:marRight w:val="0"/>
      <w:marTop w:val="0"/>
      <w:marBottom w:val="0"/>
      <w:divBdr>
        <w:top w:val="none" w:sz="0" w:space="0" w:color="auto"/>
        <w:left w:val="none" w:sz="0" w:space="0" w:color="auto"/>
        <w:bottom w:val="none" w:sz="0" w:space="0" w:color="auto"/>
        <w:right w:val="none" w:sz="0" w:space="0" w:color="auto"/>
      </w:divBdr>
    </w:div>
    <w:div w:id="1385788662">
      <w:bodyDiv w:val="1"/>
      <w:marLeft w:val="0"/>
      <w:marRight w:val="0"/>
      <w:marTop w:val="0"/>
      <w:marBottom w:val="0"/>
      <w:divBdr>
        <w:top w:val="none" w:sz="0" w:space="0" w:color="auto"/>
        <w:left w:val="none" w:sz="0" w:space="0" w:color="auto"/>
        <w:bottom w:val="none" w:sz="0" w:space="0" w:color="auto"/>
        <w:right w:val="none" w:sz="0" w:space="0" w:color="auto"/>
      </w:divBdr>
    </w:div>
    <w:div w:id="1417626736">
      <w:bodyDiv w:val="1"/>
      <w:marLeft w:val="0"/>
      <w:marRight w:val="0"/>
      <w:marTop w:val="0"/>
      <w:marBottom w:val="0"/>
      <w:divBdr>
        <w:top w:val="none" w:sz="0" w:space="0" w:color="auto"/>
        <w:left w:val="none" w:sz="0" w:space="0" w:color="auto"/>
        <w:bottom w:val="none" w:sz="0" w:space="0" w:color="auto"/>
        <w:right w:val="none" w:sz="0" w:space="0" w:color="auto"/>
      </w:divBdr>
    </w:div>
    <w:div w:id="1459059125">
      <w:bodyDiv w:val="1"/>
      <w:marLeft w:val="0"/>
      <w:marRight w:val="0"/>
      <w:marTop w:val="0"/>
      <w:marBottom w:val="0"/>
      <w:divBdr>
        <w:top w:val="none" w:sz="0" w:space="0" w:color="auto"/>
        <w:left w:val="none" w:sz="0" w:space="0" w:color="auto"/>
        <w:bottom w:val="none" w:sz="0" w:space="0" w:color="auto"/>
        <w:right w:val="none" w:sz="0" w:space="0" w:color="auto"/>
      </w:divBdr>
    </w:div>
    <w:div w:id="1836913918">
      <w:bodyDiv w:val="1"/>
      <w:marLeft w:val="0"/>
      <w:marRight w:val="0"/>
      <w:marTop w:val="0"/>
      <w:marBottom w:val="0"/>
      <w:divBdr>
        <w:top w:val="none" w:sz="0" w:space="0" w:color="auto"/>
        <w:left w:val="none" w:sz="0" w:space="0" w:color="auto"/>
        <w:bottom w:val="none" w:sz="0" w:space="0" w:color="auto"/>
        <w:right w:val="none" w:sz="0" w:space="0" w:color="auto"/>
      </w:divBdr>
    </w:div>
    <w:div w:id="212429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0FAEB-CD45-4887-BF0A-FD18101ED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2024-04-22T10:58:00Z</dcterms:created>
  <dcterms:modified xsi:type="dcterms:W3CDTF">2024-06-25T09:52:00Z</dcterms:modified>
</cp:coreProperties>
</file>